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1862B" w14:textId="77777777" w:rsidR="00975895" w:rsidRPr="00E7185B" w:rsidRDefault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1354E89B" w14:textId="77777777" w:rsidR="00975895" w:rsidRPr="00E7185B" w:rsidRDefault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3B6C32A3" w14:textId="77777777" w:rsidR="00975895" w:rsidRPr="00E7185B" w:rsidRDefault="00975895" w:rsidP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34A81E27" w14:textId="527A7113" w:rsidR="00E7185B" w:rsidRPr="00E7185B" w:rsidRDefault="00FA4BB9" w:rsidP="00E7185B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proofErr w:type="gramStart"/>
      <w:r w:rsidRPr="00FA4BB9">
        <w:rPr>
          <w:rFonts w:ascii="微軟正黑體" w:eastAsia="微軟正黑體" w:hAnsi="微軟正黑體" w:cs="Arial" w:hint="eastAsia"/>
          <w:sz w:val="80"/>
          <w:szCs w:val="80"/>
        </w:rPr>
        <w:t>鼎基先進</w:t>
      </w:r>
      <w:proofErr w:type="gramEnd"/>
    </w:p>
    <w:p w14:paraId="583FF00C" w14:textId="77777777" w:rsidR="00E7185B" w:rsidRPr="00E7185B" w:rsidRDefault="00975895" w:rsidP="00E7185B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t>Networker</w:t>
      </w:r>
      <w:r w:rsidR="00E7185B" w:rsidRPr="00E7185B">
        <w:rPr>
          <w:rFonts w:ascii="微軟正黑體" w:eastAsia="微軟正黑體" w:hAnsi="微軟正黑體" w:cs="Arial" w:hint="eastAsia"/>
          <w:sz w:val="80"/>
          <w:szCs w:val="80"/>
        </w:rPr>
        <w:t xml:space="preserve"> </w:t>
      </w:r>
      <w:r w:rsidRPr="00E7185B">
        <w:rPr>
          <w:rFonts w:ascii="微軟正黑體" w:eastAsia="微軟正黑體" w:hAnsi="微軟正黑體" w:cs="Arial"/>
          <w:sz w:val="80"/>
          <w:szCs w:val="80"/>
        </w:rPr>
        <w:t>Server</w:t>
      </w:r>
    </w:p>
    <w:p w14:paraId="40DF7720" w14:textId="35109564" w:rsidR="00975895" w:rsidRPr="00E7185B" w:rsidRDefault="00975895" w:rsidP="00E7185B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t>安裝文件</w:t>
      </w:r>
    </w:p>
    <w:p w14:paraId="5F47CF6E" w14:textId="48AA86A0" w:rsidR="00364C6A" w:rsidRPr="00E7185B" w:rsidRDefault="005E0734" w:rsidP="00E7185B">
      <w:pPr>
        <w:jc w:val="right"/>
        <w:rPr>
          <w:rFonts w:ascii="微軟正黑體" w:eastAsia="微軟正黑體" w:hAnsi="微軟正黑體" w:cs="Arial"/>
          <w:szCs w:val="24"/>
        </w:rPr>
      </w:pPr>
      <w:r w:rsidRPr="00E7185B">
        <w:rPr>
          <w:rFonts w:ascii="微軟正黑體" w:eastAsia="微軟正黑體" w:hAnsi="微軟正黑體" w:cs="Arial"/>
          <w:szCs w:val="24"/>
        </w:rPr>
        <w:t>1/</w:t>
      </w:r>
      <w:r w:rsidRPr="00E7185B">
        <w:rPr>
          <w:rFonts w:ascii="微軟正黑體" w:eastAsia="微軟正黑體" w:hAnsi="微軟正黑體" w:cs="Arial" w:hint="eastAsia"/>
          <w:szCs w:val="24"/>
        </w:rPr>
        <w:t>4</w:t>
      </w:r>
      <w:r w:rsidR="00364C6A" w:rsidRPr="00E7185B">
        <w:rPr>
          <w:rFonts w:ascii="微軟正黑體" w:eastAsia="微軟正黑體" w:hAnsi="微軟正黑體" w:cs="Arial"/>
          <w:szCs w:val="24"/>
        </w:rPr>
        <w:t xml:space="preserve"> Networker Server安裝</w:t>
      </w:r>
    </w:p>
    <w:p w14:paraId="57E9CD48" w14:textId="27E8EA95" w:rsidR="00975895" w:rsidRPr="00E7185B" w:rsidRDefault="00975895">
      <w:pPr>
        <w:widowControl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br w:type="page"/>
      </w: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2"/>
          <w:lang w:val="zh-TW"/>
        </w:rPr>
        <w:id w:val="-702559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0160E5" w14:textId="30A4CA3A" w:rsidR="00E7185B" w:rsidRPr="00E7185B" w:rsidRDefault="00E7185B">
          <w:pPr>
            <w:pStyle w:val="a7"/>
            <w:rPr>
              <w:rFonts w:ascii="微軟正黑體" w:eastAsia="微軟正黑體" w:hAnsi="微軟正黑體"/>
            </w:rPr>
          </w:pPr>
          <w:r w:rsidRPr="00E7185B">
            <w:rPr>
              <w:rFonts w:ascii="微軟正黑體" w:eastAsia="微軟正黑體" w:hAnsi="微軟正黑體"/>
              <w:lang w:val="zh-TW"/>
            </w:rPr>
            <w:t>目錄</w:t>
          </w:r>
        </w:p>
        <w:p w14:paraId="7E3A2CB3" w14:textId="74417761" w:rsidR="005A3E95" w:rsidRDefault="00E7185B">
          <w:pPr>
            <w:pStyle w:val="11"/>
            <w:tabs>
              <w:tab w:val="right" w:leader="dot" w:pos="8296"/>
            </w:tabs>
            <w:rPr>
              <w:noProof/>
            </w:rPr>
          </w:pPr>
          <w:r w:rsidRPr="00E7185B">
            <w:rPr>
              <w:rFonts w:ascii="微軟正黑體" w:eastAsia="微軟正黑體" w:hAnsi="微軟正黑體"/>
            </w:rPr>
            <w:fldChar w:fldCharType="begin"/>
          </w:r>
          <w:r w:rsidRPr="00E7185B">
            <w:rPr>
              <w:rFonts w:ascii="微軟正黑體" w:eastAsia="微軟正黑體" w:hAnsi="微軟正黑體"/>
            </w:rPr>
            <w:instrText xml:space="preserve"> TOC \o "1-3" \h \z \u </w:instrText>
          </w:r>
          <w:r w:rsidRPr="00E7185B">
            <w:rPr>
              <w:rFonts w:ascii="微軟正黑體" w:eastAsia="微軟正黑體" w:hAnsi="微軟正黑體"/>
            </w:rPr>
            <w:fldChar w:fldCharType="separate"/>
          </w:r>
          <w:hyperlink w:anchor="_Toc15769866" w:history="1">
            <w:r w:rsidR="005A3E95" w:rsidRPr="00757C35">
              <w:rPr>
                <w:rStyle w:val="a5"/>
                <w:rFonts w:ascii="微軟正黑體" w:eastAsia="微軟正黑體" w:hAnsi="微軟正黑體" w:hint="eastAsia"/>
                <w:noProof/>
              </w:rPr>
              <w:t>一、</w:t>
            </w:r>
            <w:r w:rsidR="005A3E95" w:rsidRPr="00757C35">
              <w:rPr>
                <w:rStyle w:val="a5"/>
                <w:rFonts w:ascii="微軟正黑體" w:eastAsia="微軟正黑體" w:hAnsi="微軟正黑體"/>
                <w:noProof/>
              </w:rPr>
              <w:t>Networker Server</w:t>
            </w:r>
            <w:r w:rsidR="005A3E95" w:rsidRPr="00757C35">
              <w:rPr>
                <w:rStyle w:val="a5"/>
                <w:rFonts w:ascii="微軟正黑體" w:eastAsia="微軟正黑體" w:hAnsi="微軟正黑體" w:hint="eastAsia"/>
                <w:noProof/>
              </w:rPr>
              <w:t>安裝</w:t>
            </w:r>
            <w:r w:rsidR="005A3E95">
              <w:rPr>
                <w:noProof/>
                <w:webHidden/>
              </w:rPr>
              <w:tab/>
            </w:r>
            <w:r w:rsidR="005A3E95">
              <w:rPr>
                <w:noProof/>
                <w:webHidden/>
              </w:rPr>
              <w:fldChar w:fldCharType="begin"/>
            </w:r>
            <w:r w:rsidR="005A3E95">
              <w:rPr>
                <w:noProof/>
                <w:webHidden/>
              </w:rPr>
              <w:instrText xml:space="preserve"> PAGEREF _Toc15769866 \h </w:instrText>
            </w:r>
            <w:r w:rsidR="005A3E95">
              <w:rPr>
                <w:noProof/>
                <w:webHidden/>
              </w:rPr>
            </w:r>
            <w:r w:rsidR="005A3E95">
              <w:rPr>
                <w:noProof/>
                <w:webHidden/>
              </w:rPr>
              <w:fldChar w:fldCharType="separate"/>
            </w:r>
            <w:r w:rsidR="009F5C06">
              <w:rPr>
                <w:noProof/>
                <w:webHidden/>
              </w:rPr>
              <w:t>3</w:t>
            </w:r>
            <w:r w:rsidR="005A3E95">
              <w:rPr>
                <w:noProof/>
                <w:webHidden/>
              </w:rPr>
              <w:fldChar w:fldCharType="end"/>
            </w:r>
          </w:hyperlink>
        </w:p>
        <w:p w14:paraId="18D1D1C8" w14:textId="32F98AE5" w:rsidR="005A3E95" w:rsidRDefault="00CA6378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5769867" w:history="1">
            <w:r w:rsidR="005A3E95" w:rsidRPr="00757C35">
              <w:rPr>
                <w:rStyle w:val="a5"/>
                <w:rFonts w:ascii="微軟正黑體" w:eastAsia="微軟正黑體" w:hAnsi="微軟正黑體" w:hint="eastAsia"/>
                <w:noProof/>
              </w:rPr>
              <w:t>二、</w:t>
            </w:r>
            <w:r w:rsidR="005A3E95" w:rsidRPr="00757C35">
              <w:rPr>
                <w:rStyle w:val="a5"/>
                <w:rFonts w:ascii="微軟正黑體" w:eastAsia="微軟正黑體" w:hAnsi="微軟正黑體"/>
                <w:noProof/>
              </w:rPr>
              <w:t>Networker License Server</w:t>
            </w:r>
            <w:r w:rsidR="005A3E95" w:rsidRPr="00757C35">
              <w:rPr>
                <w:rStyle w:val="a5"/>
                <w:rFonts w:ascii="微軟正黑體" w:eastAsia="微軟正黑體" w:hAnsi="微軟正黑體" w:hint="eastAsia"/>
                <w:noProof/>
              </w:rPr>
              <w:t>安裝</w:t>
            </w:r>
            <w:r w:rsidR="005A3E95">
              <w:rPr>
                <w:noProof/>
                <w:webHidden/>
              </w:rPr>
              <w:tab/>
            </w:r>
            <w:r w:rsidR="005A3E95">
              <w:rPr>
                <w:noProof/>
                <w:webHidden/>
              </w:rPr>
              <w:fldChar w:fldCharType="begin"/>
            </w:r>
            <w:r w:rsidR="005A3E95">
              <w:rPr>
                <w:noProof/>
                <w:webHidden/>
              </w:rPr>
              <w:instrText xml:space="preserve"> PAGEREF _Toc15769867 \h </w:instrText>
            </w:r>
            <w:r w:rsidR="005A3E95">
              <w:rPr>
                <w:noProof/>
                <w:webHidden/>
              </w:rPr>
            </w:r>
            <w:r w:rsidR="005A3E95">
              <w:rPr>
                <w:noProof/>
                <w:webHidden/>
              </w:rPr>
              <w:fldChar w:fldCharType="separate"/>
            </w:r>
            <w:r w:rsidR="009F5C06">
              <w:rPr>
                <w:noProof/>
                <w:webHidden/>
              </w:rPr>
              <w:t>20</w:t>
            </w:r>
            <w:r w:rsidR="005A3E95">
              <w:rPr>
                <w:noProof/>
                <w:webHidden/>
              </w:rPr>
              <w:fldChar w:fldCharType="end"/>
            </w:r>
          </w:hyperlink>
        </w:p>
        <w:p w14:paraId="3D25B3F3" w14:textId="1D99238E" w:rsidR="000809E1" w:rsidRPr="00E7185B" w:rsidRDefault="00E7185B" w:rsidP="005A3E95">
          <w:pPr>
            <w:rPr>
              <w:rFonts w:ascii="微軟正黑體" w:eastAsia="微軟正黑體" w:hAnsi="微軟正黑體"/>
            </w:rPr>
          </w:pPr>
          <w:r w:rsidRPr="00E7185B">
            <w:rPr>
              <w:rFonts w:ascii="微軟正黑體" w:eastAsia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3CAD2155" w14:textId="77777777" w:rsidR="00AA3A78" w:rsidRDefault="00AA3A78" w:rsidP="00DF51F6">
      <w:pPr>
        <w:pStyle w:val="ac"/>
      </w:pPr>
      <w:bookmarkStart w:id="0" w:name="_Toc15769866"/>
    </w:p>
    <w:p w14:paraId="5320B5BB" w14:textId="77777777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02271E2E" w14:textId="77777777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4CF530BE" w14:textId="77777777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5BE22EDF" w14:textId="77777777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4C07CA36" w14:textId="177ED001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76FE8449" w14:textId="1D25E121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513A6529" w14:textId="77777777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3671B929" w14:textId="1627F0C1" w:rsidR="00AA3A78" w:rsidRDefault="00AA3A78" w:rsidP="00AA3A78">
      <w:pPr>
        <w:rPr>
          <w:rFonts w:ascii="微軟正黑體" w:eastAsia="微軟正黑體" w:hAnsi="微軟正黑體"/>
          <w:sz w:val="48"/>
          <w:szCs w:val="48"/>
        </w:rPr>
      </w:pPr>
    </w:p>
    <w:p w14:paraId="154BC986" w14:textId="77777777" w:rsidR="00AA3A78" w:rsidRPr="00AA3A78" w:rsidRDefault="00AA3A78" w:rsidP="00AA3A78"/>
    <w:p w14:paraId="0C8CC14D" w14:textId="0D35AD19" w:rsidR="00975895" w:rsidRPr="008F52FA" w:rsidRDefault="00FD2725" w:rsidP="008F52FA">
      <w:pPr>
        <w:pStyle w:val="ac"/>
      </w:pPr>
      <w:r w:rsidRPr="008F52FA">
        <w:rPr>
          <w:rFonts w:hint="eastAsia"/>
        </w:rPr>
        <w:lastRenderedPageBreak/>
        <w:t>一、</w:t>
      </w:r>
      <w:r w:rsidR="00975895" w:rsidRPr="008F52FA">
        <w:t>Networker Server安裝</w:t>
      </w:r>
      <w:bookmarkEnd w:id="0"/>
    </w:p>
    <w:p w14:paraId="0EE06205" w14:textId="4185D64F" w:rsidR="00C31C0F" w:rsidRPr="00FD2725" w:rsidRDefault="00141440" w:rsidP="00FD2725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  <w:szCs w:val="24"/>
        </w:rPr>
      </w:pPr>
      <w:r w:rsidRPr="00FD2725">
        <w:rPr>
          <w:rFonts w:ascii="微軟正黑體" w:eastAsia="微軟正黑體" w:hAnsi="微軟正黑體" w:cs="Arial"/>
          <w:szCs w:val="24"/>
        </w:rPr>
        <w:t>因應軟體需求，請先行安裝JAVA JRE 8u</w:t>
      </w:r>
      <w:r w:rsidR="00E7185B" w:rsidRPr="00FD2725">
        <w:rPr>
          <w:rFonts w:ascii="微軟正黑體" w:eastAsia="微軟正黑體" w:hAnsi="微軟正黑體" w:cs="Arial" w:hint="eastAsia"/>
          <w:szCs w:val="24"/>
        </w:rPr>
        <w:t>201</w:t>
      </w:r>
      <w:r w:rsidRPr="00FD2725">
        <w:rPr>
          <w:rFonts w:ascii="微軟正黑體" w:eastAsia="微軟正黑體" w:hAnsi="微軟正黑體" w:cs="Arial"/>
          <w:szCs w:val="24"/>
        </w:rPr>
        <w:t>以上之64位元版本。</w:t>
      </w:r>
    </w:p>
    <w:p w14:paraId="511D1263" w14:textId="2D50DE02" w:rsidR="00141440" w:rsidRPr="00FD2725" w:rsidRDefault="00141440" w:rsidP="00FD2725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  <w:szCs w:val="24"/>
        </w:rPr>
      </w:pPr>
      <w:r w:rsidRPr="00FD2725">
        <w:rPr>
          <w:rFonts w:ascii="微軟正黑體" w:eastAsia="微軟正黑體" w:hAnsi="微軟正黑體" w:cs="Arial"/>
          <w:szCs w:val="24"/>
        </w:rPr>
        <w:t>執行Networker安裝程式</w:t>
      </w:r>
    </w:p>
    <w:p w14:paraId="251D7C54" w14:textId="460F78F7" w:rsidR="00141440" w:rsidRPr="00FD2725" w:rsidRDefault="00141440" w:rsidP="00FD2725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  <w:szCs w:val="24"/>
        </w:rPr>
      </w:pPr>
      <w:r w:rsidRPr="00FD2725">
        <w:rPr>
          <w:rFonts w:ascii="微軟正黑體" w:eastAsia="微軟正黑體" w:hAnsi="微軟正黑體" w:cs="Arial"/>
          <w:szCs w:val="24"/>
        </w:rPr>
        <w:t>勾選同意授權事項並點選Next，如圖</w:t>
      </w:r>
      <w:r w:rsidR="00FD2725" w:rsidRPr="00FD2725">
        <w:rPr>
          <w:rFonts w:ascii="微軟正黑體" w:eastAsia="微軟正黑體" w:hAnsi="微軟正黑體" w:cs="Arial" w:hint="eastAsia"/>
          <w:szCs w:val="24"/>
        </w:rPr>
        <w:t>1</w:t>
      </w:r>
      <w:r w:rsidRPr="00FD2725">
        <w:rPr>
          <w:rFonts w:ascii="微軟正黑體" w:eastAsia="微軟正黑體" w:hAnsi="微軟正黑體" w:cs="Arial"/>
          <w:szCs w:val="24"/>
        </w:rPr>
        <w:t>。</w:t>
      </w:r>
    </w:p>
    <w:p w14:paraId="67761386" w14:textId="6F71B21D" w:rsidR="00FD2725" w:rsidRPr="00FD2725" w:rsidRDefault="00FD2725" w:rsidP="005A3E95">
      <w:pPr>
        <w:pStyle w:val="a3"/>
        <w:ind w:leftChars="0" w:left="0"/>
        <w:jc w:val="center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 wp14:anchorId="77CAF4B9" wp14:editId="1A9A4BB7">
            <wp:extent cx="5084441" cy="3600000"/>
            <wp:effectExtent l="0" t="0" r="2540" b="635"/>
            <wp:docPr id="41" name="圖片 4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-02-21_2309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63DA" w14:textId="042E8A5A" w:rsidR="0086572E" w:rsidRDefault="00141440" w:rsidP="00141440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D272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FD2725" w:rsidRPr="00FD2725">
        <w:rPr>
          <w:rFonts w:ascii="微軟正黑體" w:eastAsia="微軟正黑體" w:hAnsi="微軟正黑體" w:cs="Arial"/>
          <w:sz w:val="24"/>
          <w:szCs w:val="24"/>
        </w:rPr>
        <w:t>1</w:t>
      </w:r>
    </w:p>
    <w:p w14:paraId="001C066D" w14:textId="2903FC79" w:rsidR="00141440" w:rsidRPr="00FD2725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1A281D27" w14:textId="6E61DBB7" w:rsidR="00141440" w:rsidRPr="00FD2725" w:rsidRDefault="00141440" w:rsidP="00FD2725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FD2725">
        <w:rPr>
          <w:rFonts w:ascii="微軟正黑體" w:eastAsia="微軟正黑體" w:hAnsi="微軟正黑體" w:cs="Arial"/>
        </w:rPr>
        <w:lastRenderedPageBreak/>
        <w:t>在防火牆設定中，選擇Configure the Windows Firewall並點選Next，如圖</w:t>
      </w:r>
      <w:r w:rsidR="00FD2725" w:rsidRPr="00FD2725">
        <w:rPr>
          <w:rFonts w:ascii="微軟正黑體" w:eastAsia="微軟正黑體" w:hAnsi="微軟正黑體" w:cs="Arial"/>
        </w:rPr>
        <w:t>2</w:t>
      </w:r>
      <w:r w:rsidRPr="00FD2725">
        <w:rPr>
          <w:rFonts w:ascii="微軟正黑體" w:eastAsia="微軟正黑體" w:hAnsi="微軟正黑體" w:cs="Arial"/>
        </w:rPr>
        <w:t>。</w:t>
      </w:r>
    </w:p>
    <w:p w14:paraId="52B09E14" w14:textId="5A3F156B" w:rsidR="00FD2725" w:rsidRPr="00FD2725" w:rsidRDefault="00FD2725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12598D7" wp14:editId="4BE1787F">
            <wp:extent cx="5084441" cy="3600000"/>
            <wp:effectExtent l="0" t="0" r="2540" b="635"/>
            <wp:docPr id="43" name="圖片 4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-02-21_2309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2EF2" w14:textId="632ADE3C" w:rsidR="0086572E" w:rsidRDefault="00141440" w:rsidP="00141440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D272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FD2725" w:rsidRPr="00FD2725">
        <w:rPr>
          <w:rFonts w:ascii="微軟正黑體" w:eastAsia="微軟正黑體" w:hAnsi="微軟正黑體" w:cs="Arial"/>
          <w:sz w:val="24"/>
          <w:szCs w:val="24"/>
        </w:rPr>
        <w:t>2</w:t>
      </w:r>
    </w:p>
    <w:p w14:paraId="3887FAD5" w14:textId="462961ED" w:rsidR="00141440" w:rsidRPr="0086572E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107BAEE0" w14:textId="2D7D686A" w:rsidR="00156AB6" w:rsidRDefault="00156AB6" w:rsidP="0068184E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FD2725">
        <w:rPr>
          <w:rFonts w:ascii="微軟正黑體" w:eastAsia="微軟正黑體" w:hAnsi="微軟正黑體" w:cs="Arial"/>
        </w:rPr>
        <w:lastRenderedPageBreak/>
        <w:t>在Wizard options中，選擇Server and Client，以及勾選</w:t>
      </w:r>
      <w:proofErr w:type="spellStart"/>
      <w:r w:rsidRPr="00FD2725">
        <w:rPr>
          <w:rFonts w:ascii="微軟正黑體" w:eastAsia="微軟正黑體" w:hAnsi="微軟正黑體" w:cs="Arial"/>
        </w:rPr>
        <w:t>NetWorker</w:t>
      </w:r>
      <w:proofErr w:type="spellEnd"/>
      <w:r w:rsidRPr="00FD2725">
        <w:rPr>
          <w:rFonts w:ascii="微軟正黑體" w:eastAsia="微軟正黑體" w:hAnsi="微軟正黑體" w:cs="Arial"/>
        </w:rPr>
        <w:t xml:space="preserve"> Management Console並點選Next，如圖</w:t>
      </w:r>
      <w:r w:rsidR="00FD2725">
        <w:rPr>
          <w:rFonts w:ascii="微軟正黑體" w:eastAsia="微軟正黑體" w:hAnsi="微軟正黑體" w:cs="Arial"/>
        </w:rPr>
        <w:t>3</w:t>
      </w:r>
      <w:r w:rsidRPr="00FD2725">
        <w:rPr>
          <w:rFonts w:ascii="微軟正黑體" w:eastAsia="微軟正黑體" w:hAnsi="微軟正黑體" w:cs="Arial"/>
        </w:rPr>
        <w:t>。</w:t>
      </w:r>
    </w:p>
    <w:p w14:paraId="3F1B82DA" w14:textId="2F326CAA" w:rsidR="0068184E" w:rsidRPr="0068184E" w:rsidRDefault="0068184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3C7F83D5" wp14:editId="540E9375">
            <wp:extent cx="5087902" cy="3600000"/>
            <wp:effectExtent l="0" t="0" r="0" b="635"/>
            <wp:docPr id="45" name="圖片 4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-02-21_2309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7F9D" w14:textId="2CB98E6A" w:rsidR="0086572E" w:rsidRDefault="00156AB6" w:rsidP="00156AB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D272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FD2725" w:rsidRPr="00FD2725">
        <w:rPr>
          <w:rFonts w:ascii="微軟正黑體" w:eastAsia="微軟正黑體" w:hAnsi="微軟正黑體" w:cs="Arial"/>
          <w:sz w:val="24"/>
          <w:szCs w:val="24"/>
        </w:rPr>
        <w:t>3</w:t>
      </w:r>
    </w:p>
    <w:p w14:paraId="20013440" w14:textId="3729541C" w:rsidR="00156AB6" w:rsidRPr="00FD2725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2AD7645A" w14:textId="2CEE3285" w:rsidR="00156AB6" w:rsidRPr="0068184E" w:rsidRDefault="00156AB6" w:rsidP="0068184E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68184E">
        <w:rPr>
          <w:rFonts w:ascii="微軟正黑體" w:eastAsia="微軟正黑體" w:hAnsi="微軟正黑體" w:cs="Arial"/>
        </w:rPr>
        <w:lastRenderedPageBreak/>
        <w:t>跳出Notice視窗，提示</w:t>
      </w:r>
      <w:r w:rsidR="0068184E" w:rsidRPr="0068184E">
        <w:rPr>
          <w:rFonts w:ascii="微軟正黑體" w:eastAsia="微軟正黑體" w:hAnsi="微軟正黑體" w:cs="Arial"/>
        </w:rPr>
        <w:t>18</w:t>
      </w:r>
      <w:r w:rsidRPr="0068184E">
        <w:rPr>
          <w:rFonts w:ascii="微軟正黑體" w:eastAsia="微軟正黑體" w:hAnsi="微軟正黑體" w:cs="Arial"/>
        </w:rPr>
        <w:t>.x版本以上Networker需要安裝License Server，點選確定關閉視窗，如圖</w:t>
      </w:r>
      <w:r w:rsidR="0068184E" w:rsidRPr="0068184E">
        <w:rPr>
          <w:rFonts w:ascii="微軟正黑體" w:eastAsia="微軟正黑體" w:hAnsi="微軟正黑體" w:cs="Arial"/>
        </w:rPr>
        <w:t>4</w:t>
      </w:r>
      <w:r w:rsidRPr="0068184E">
        <w:rPr>
          <w:rFonts w:ascii="微軟正黑體" w:eastAsia="微軟正黑體" w:hAnsi="微軟正黑體" w:cs="Arial"/>
        </w:rPr>
        <w:t>。</w:t>
      </w:r>
    </w:p>
    <w:p w14:paraId="11E3990E" w14:textId="6720C135" w:rsidR="0068184E" w:rsidRPr="0068184E" w:rsidRDefault="0068184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6EA0FA5F" wp14:editId="6C4E431A">
            <wp:extent cx="5068068" cy="3600000"/>
            <wp:effectExtent l="0" t="0" r="0" b="635"/>
            <wp:docPr id="46" name="圖片 4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-02-21_2309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5156" w14:textId="3AD93B2C" w:rsidR="00156AB6" w:rsidRPr="0068184E" w:rsidRDefault="00156AB6" w:rsidP="00156AB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68184E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7B4CE3">
        <w:rPr>
          <w:rFonts w:ascii="微軟正黑體" w:eastAsia="微軟正黑體" w:hAnsi="微軟正黑體" w:cs="Arial"/>
          <w:sz w:val="24"/>
          <w:szCs w:val="24"/>
        </w:rPr>
        <w:t>4</w:t>
      </w:r>
    </w:p>
    <w:p w14:paraId="55D75BE7" w14:textId="41ED81E3" w:rsidR="00156AB6" w:rsidRPr="00E7185B" w:rsidRDefault="00156AB6">
      <w:pPr>
        <w:widowControl/>
        <w:rPr>
          <w:rFonts w:ascii="微軟正黑體" w:eastAsia="微軟正黑體" w:hAnsi="微軟正黑體" w:cs="Arial"/>
        </w:rPr>
      </w:pPr>
      <w:r w:rsidRPr="00E7185B">
        <w:rPr>
          <w:rFonts w:ascii="微軟正黑體" w:eastAsia="微軟正黑體" w:hAnsi="微軟正黑體" w:cs="Arial"/>
        </w:rPr>
        <w:br w:type="page"/>
      </w:r>
    </w:p>
    <w:p w14:paraId="56F89964" w14:textId="2D3C0CB3" w:rsidR="00156AB6" w:rsidRDefault="00156AB6" w:rsidP="007B4CE3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7B4CE3">
        <w:rPr>
          <w:rFonts w:ascii="微軟正黑體" w:eastAsia="微軟正黑體" w:hAnsi="微軟正黑體" w:cs="Arial"/>
        </w:rPr>
        <w:lastRenderedPageBreak/>
        <w:t>在Configure Networker Authentication Service中，點選Next，如圖</w:t>
      </w:r>
      <w:r w:rsidR="007B4CE3">
        <w:rPr>
          <w:rFonts w:ascii="微軟正黑體" w:eastAsia="微軟正黑體" w:hAnsi="微軟正黑體" w:cs="Arial"/>
        </w:rPr>
        <w:t>5</w:t>
      </w:r>
      <w:r w:rsidRPr="007B4CE3">
        <w:rPr>
          <w:rFonts w:ascii="微軟正黑體" w:eastAsia="微軟正黑體" w:hAnsi="微軟正黑體" w:cs="Arial"/>
        </w:rPr>
        <w:t>。</w:t>
      </w:r>
    </w:p>
    <w:p w14:paraId="73C0092A" w14:textId="05D3382D" w:rsidR="007B4CE3" w:rsidRPr="007B4CE3" w:rsidRDefault="0086572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617E1736" wp14:editId="03022F0A">
            <wp:extent cx="5273040" cy="2948940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82CF" w14:textId="6D7B8CDC" w:rsidR="0086572E" w:rsidRDefault="00156AB6" w:rsidP="00156AB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7B4CE3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7B4CE3">
        <w:rPr>
          <w:rFonts w:ascii="微軟正黑體" w:eastAsia="微軟正黑體" w:hAnsi="微軟正黑體" w:cs="Arial"/>
          <w:sz w:val="24"/>
          <w:szCs w:val="24"/>
        </w:rPr>
        <w:t>5</w:t>
      </w:r>
    </w:p>
    <w:p w14:paraId="2B76BA8B" w14:textId="1F1FC8D2" w:rsidR="00156AB6" w:rsidRPr="007B4CE3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2E6CDFF4" w14:textId="0D12C480" w:rsidR="00626A49" w:rsidRPr="001759AA" w:rsidRDefault="00626A49" w:rsidP="001759AA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1759AA">
        <w:rPr>
          <w:rFonts w:ascii="微軟正黑體" w:eastAsia="微軟正黑體" w:hAnsi="微軟正黑體" w:cs="Arial"/>
        </w:rPr>
        <w:lastRenderedPageBreak/>
        <w:t>跳出JRE需求視窗，若已有先安裝JAVA，則會出現所抓到的JRE版本，若無抓到JAVA，請關閉安裝畫面，裝完JAVA後再重新執行一次，如圖</w:t>
      </w:r>
      <w:r w:rsidR="001759AA" w:rsidRPr="001759AA">
        <w:rPr>
          <w:rFonts w:ascii="微軟正黑體" w:eastAsia="微軟正黑體" w:hAnsi="微軟正黑體" w:cs="Arial" w:hint="eastAsia"/>
        </w:rPr>
        <w:t>6</w:t>
      </w:r>
      <w:r w:rsidRPr="001759AA">
        <w:rPr>
          <w:rFonts w:ascii="微軟正黑體" w:eastAsia="微軟正黑體" w:hAnsi="微軟正黑體" w:cs="Arial"/>
        </w:rPr>
        <w:t>。</w:t>
      </w:r>
    </w:p>
    <w:p w14:paraId="7623ECB5" w14:textId="3A045B04" w:rsidR="001759AA" w:rsidRPr="001759AA" w:rsidRDefault="0086572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0D8A67FB" wp14:editId="0D7AC5D6">
            <wp:extent cx="5265420" cy="296418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31F3" w14:textId="5EDAB7AB" w:rsidR="0086572E" w:rsidRDefault="00626A49" w:rsidP="00AA3A78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1759AA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759AA">
        <w:rPr>
          <w:rFonts w:ascii="微軟正黑體" w:eastAsia="微軟正黑體" w:hAnsi="微軟正黑體" w:cs="Arial"/>
          <w:sz w:val="24"/>
          <w:szCs w:val="24"/>
        </w:rPr>
        <w:t>6</w:t>
      </w:r>
    </w:p>
    <w:p w14:paraId="0C94FD9A" w14:textId="4C581059" w:rsidR="00626A49" w:rsidRPr="00AA3A78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4B493CF7" w14:textId="609DA7B6" w:rsidR="00626A49" w:rsidRDefault="00626A49" w:rsidP="001759AA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1759AA">
        <w:rPr>
          <w:rFonts w:ascii="微軟正黑體" w:eastAsia="微軟正黑體" w:hAnsi="微軟正黑體" w:cs="Arial"/>
        </w:rPr>
        <w:lastRenderedPageBreak/>
        <w:t xml:space="preserve">在Configure Networker Authentication Service </w:t>
      </w:r>
      <w:proofErr w:type="spellStart"/>
      <w:r w:rsidRPr="001759AA">
        <w:rPr>
          <w:rFonts w:ascii="微軟正黑體" w:eastAsia="微軟正黑體" w:hAnsi="微軟正黑體" w:cs="Arial"/>
        </w:rPr>
        <w:t>Keystore</w:t>
      </w:r>
      <w:proofErr w:type="spellEnd"/>
      <w:r w:rsidRPr="001759AA">
        <w:rPr>
          <w:rFonts w:ascii="微軟正黑體" w:eastAsia="微軟正黑體" w:hAnsi="微軟正黑體" w:cs="Arial"/>
        </w:rPr>
        <w:t>中，設定一組Networker所使用DB的密碼</w:t>
      </w:r>
      <w:r w:rsidR="00CA66D0" w:rsidRPr="00CA66D0">
        <w:rPr>
          <w:rFonts w:ascii="微軟正黑體" w:eastAsia="微軟正黑體" w:hAnsi="微軟正黑體" w:cs="Arial" w:hint="eastAsia"/>
          <w:highlight w:val="yellow"/>
          <w:u w:val="single"/>
        </w:rPr>
        <w:t>(</w:t>
      </w:r>
      <w:r w:rsidR="00CA66D0" w:rsidRPr="00CA66D0">
        <w:rPr>
          <w:rFonts w:ascii="微軟正黑體" w:eastAsia="微軟正黑體" w:hAnsi="微軟正黑體" w:cs="Arial"/>
          <w:highlight w:val="yellow"/>
          <w:u w:val="single"/>
        </w:rPr>
        <w:t>zaq1@WSX)</w:t>
      </w:r>
      <w:r w:rsidRPr="001759AA">
        <w:rPr>
          <w:rFonts w:ascii="微軟正黑體" w:eastAsia="微軟正黑體" w:hAnsi="微軟正黑體" w:cs="Arial"/>
        </w:rPr>
        <w:t>，最少須6碼&amp;複雜性，如圖</w:t>
      </w:r>
      <w:r w:rsidR="001759AA">
        <w:rPr>
          <w:rFonts w:ascii="微軟正黑體" w:eastAsia="微軟正黑體" w:hAnsi="微軟正黑體" w:cs="Arial"/>
        </w:rPr>
        <w:t>7</w:t>
      </w:r>
      <w:r w:rsidRPr="001759AA">
        <w:rPr>
          <w:rFonts w:ascii="微軟正黑體" w:eastAsia="微軟正黑體" w:hAnsi="微軟正黑體" w:cs="Arial"/>
        </w:rPr>
        <w:t>。</w:t>
      </w:r>
    </w:p>
    <w:p w14:paraId="3A97B278" w14:textId="7A920840" w:rsidR="00986EFB" w:rsidRPr="001759AA" w:rsidRDefault="00FE1D91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73B719D2" wp14:editId="24AA50FD">
            <wp:extent cx="5051799" cy="3600000"/>
            <wp:effectExtent l="0" t="0" r="0" b="635"/>
            <wp:docPr id="33" name="圖片 3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02-21_2319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ED08" w14:textId="4F8889A8" w:rsidR="0086572E" w:rsidRDefault="00626A49" w:rsidP="00626A49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1759AA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759AA">
        <w:rPr>
          <w:rFonts w:ascii="微軟正黑體" w:eastAsia="微軟正黑體" w:hAnsi="微軟正黑體" w:cs="Arial"/>
          <w:sz w:val="24"/>
          <w:szCs w:val="24"/>
        </w:rPr>
        <w:t>7</w:t>
      </w:r>
    </w:p>
    <w:p w14:paraId="7FD8FC18" w14:textId="4EAA4010" w:rsidR="00626A49" w:rsidRPr="001759AA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78FE7B1E" w14:textId="0F81D559" w:rsidR="00626A49" w:rsidRPr="00FE1D91" w:rsidRDefault="00626A49" w:rsidP="00FE1D91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1759AA">
        <w:rPr>
          <w:rFonts w:ascii="微軟正黑體" w:eastAsia="微軟正黑體" w:hAnsi="微軟正黑體" w:cs="Arial"/>
        </w:rPr>
        <w:lastRenderedPageBreak/>
        <w:t>在Configure Networker Authentication Service中，設定一組登入Networker 服務所使用的密碼</w:t>
      </w:r>
      <w:r w:rsidR="00CA66D0" w:rsidRPr="00CA66D0">
        <w:rPr>
          <w:rFonts w:ascii="微軟正黑體" w:eastAsia="微軟正黑體" w:hAnsi="微軟正黑體" w:cs="Arial" w:hint="eastAsia"/>
          <w:highlight w:val="yellow"/>
          <w:u w:val="single"/>
        </w:rPr>
        <w:t>z</w:t>
      </w:r>
      <w:r w:rsidR="00CA66D0" w:rsidRPr="00CA66D0">
        <w:rPr>
          <w:rFonts w:ascii="微軟正黑體" w:eastAsia="微軟正黑體" w:hAnsi="微軟正黑體" w:cs="Arial"/>
          <w:highlight w:val="yellow"/>
          <w:u w:val="single"/>
        </w:rPr>
        <w:t>aq1@WSXcde3</w:t>
      </w:r>
      <w:r w:rsidRPr="001759AA">
        <w:rPr>
          <w:rFonts w:ascii="微軟正黑體" w:eastAsia="微軟正黑體" w:hAnsi="微軟正黑體" w:cs="Arial"/>
        </w:rPr>
        <w:t>，最少須9碼&amp;複雜性，如圖</w:t>
      </w:r>
      <w:r w:rsidR="00986EFB">
        <w:rPr>
          <w:rFonts w:ascii="微軟正黑體" w:eastAsia="微軟正黑體" w:hAnsi="微軟正黑體" w:cs="Arial" w:hint="eastAsia"/>
        </w:rPr>
        <w:t>8</w:t>
      </w:r>
      <w:r w:rsidRPr="001759AA">
        <w:rPr>
          <w:rFonts w:ascii="微軟正黑體" w:eastAsia="微軟正黑體" w:hAnsi="微軟正黑體" w:cs="Arial"/>
        </w:rPr>
        <w:t>。</w:t>
      </w:r>
    </w:p>
    <w:p w14:paraId="099192E9" w14:textId="5DC79080" w:rsidR="00FE1D91" w:rsidRPr="00FE1D91" w:rsidRDefault="00FE1D91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BFF6347" wp14:editId="7FA3F8F1">
            <wp:extent cx="5080986" cy="3600000"/>
            <wp:effectExtent l="0" t="0" r="5715" b="635"/>
            <wp:docPr id="35" name="圖片 3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2-21_2319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65AA" w14:textId="38F4A820" w:rsidR="0086572E" w:rsidRDefault="00626A49" w:rsidP="00FE1D91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E1D91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986EFB">
        <w:rPr>
          <w:rFonts w:ascii="微軟正黑體" w:eastAsia="微軟正黑體" w:hAnsi="微軟正黑體" w:cs="Arial"/>
          <w:sz w:val="24"/>
          <w:szCs w:val="24"/>
        </w:rPr>
        <w:t>8</w:t>
      </w:r>
    </w:p>
    <w:p w14:paraId="7D225352" w14:textId="5FBAD425" w:rsidR="00626A49" w:rsidRPr="00FE1D91" w:rsidRDefault="0086572E" w:rsidP="0086572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19DC0986" w14:textId="075A1FE2" w:rsidR="00387FD3" w:rsidRDefault="00387FD3" w:rsidP="00FE1D91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FE1D91">
        <w:rPr>
          <w:rFonts w:ascii="微軟正黑體" w:eastAsia="微軟正黑體" w:hAnsi="微軟正黑體" w:cs="Arial"/>
        </w:rPr>
        <w:lastRenderedPageBreak/>
        <w:t>在NMC Options中，保持安裝預設位置並點選Next，如圖</w:t>
      </w:r>
      <w:r w:rsidR="00986EFB">
        <w:rPr>
          <w:rFonts w:ascii="微軟正黑體" w:eastAsia="微軟正黑體" w:hAnsi="微軟正黑體" w:cs="Arial"/>
        </w:rPr>
        <w:t>9</w:t>
      </w:r>
      <w:r w:rsidRPr="00FE1D91">
        <w:rPr>
          <w:rFonts w:ascii="微軟正黑體" w:eastAsia="微軟正黑體" w:hAnsi="微軟正黑體" w:cs="Arial"/>
        </w:rPr>
        <w:t>。</w:t>
      </w:r>
    </w:p>
    <w:p w14:paraId="7CF72EEA" w14:textId="23BC59B9" w:rsidR="00FE1D91" w:rsidRPr="00FE1D91" w:rsidRDefault="0043553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3B4CE63" wp14:editId="3CA1BC2A">
            <wp:extent cx="5265420" cy="296418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3E0E" w14:textId="65272798" w:rsidR="00387FD3" w:rsidRPr="00FE1D91" w:rsidRDefault="00387FD3" w:rsidP="00387FD3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E1D91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986EFB">
        <w:rPr>
          <w:rFonts w:ascii="微軟正黑體" w:eastAsia="微軟正黑體" w:hAnsi="微軟正黑體" w:cs="Arial"/>
          <w:sz w:val="24"/>
          <w:szCs w:val="24"/>
        </w:rPr>
        <w:t>9</w:t>
      </w:r>
    </w:p>
    <w:p w14:paraId="32686A56" w14:textId="2103DAEB" w:rsidR="00387FD3" w:rsidRDefault="00387FD3" w:rsidP="00FE1D91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FE1D91">
        <w:rPr>
          <w:rFonts w:ascii="微軟正黑體" w:eastAsia="微軟正黑體" w:hAnsi="微軟正黑體" w:cs="Arial"/>
        </w:rPr>
        <w:t>在NMC Database Options中，保持安裝預設位置並點選Next，如圖1</w:t>
      </w:r>
      <w:r w:rsidR="00986EFB">
        <w:rPr>
          <w:rFonts w:ascii="微軟正黑體" w:eastAsia="微軟正黑體" w:hAnsi="微軟正黑體" w:cs="Arial"/>
        </w:rPr>
        <w:t>0</w:t>
      </w:r>
      <w:r w:rsidRPr="00FE1D91">
        <w:rPr>
          <w:rFonts w:ascii="微軟正黑體" w:eastAsia="微軟正黑體" w:hAnsi="微軟正黑體" w:cs="Arial"/>
        </w:rPr>
        <w:t>。</w:t>
      </w:r>
    </w:p>
    <w:p w14:paraId="61811EB9" w14:textId="51988682" w:rsidR="00FE1D91" w:rsidRPr="00FE1D91" w:rsidRDefault="00986EFB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636D1293" wp14:editId="1DCA0BFE">
            <wp:extent cx="5068068" cy="3600000"/>
            <wp:effectExtent l="0" t="0" r="0" b="635"/>
            <wp:docPr id="37" name="圖片 3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2-21_2319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8911" w14:textId="0F9ADC24" w:rsidR="00387FD3" w:rsidRPr="00AA3A78" w:rsidRDefault="00387FD3" w:rsidP="00AA3A78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FE1D91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FE1D91" w:rsidRPr="00FE1D91">
        <w:rPr>
          <w:rFonts w:ascii="微軟正黑體" w:eastAsia="微軟正黑體" w:hAnsi="微軟正黑體" w:cs="Arial"/>
          <w:sz w:val="24"/>
          <w:szCs w:val="24"/>
        </w:rPr>
        <w:t>1</w:t>
      </w:r>
      <w:r w:rsidR="00986EFB">
        <w:rPr>
          <w:rFonts w:ascii="微軟正黑體" w:eastAsia="微軟正黑體" w:hAnsi="微軟正黑體" w:cs="Arial"/>
          <w:sz w:val="24"/>
          <w:szCs w:val="24"/>
        </w:rPr>
        <w:t>0</w:t>
      </w:r>
    </w:p>
    <w:p w14:paraId="1B42C8E0" w14:textId="7DC12D2B" w:rsidR="0024124D" w:rsidRDefault="0024124D" w:rsidP="00986EF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986EFB">
        <w:rPr>
          <w:rFonts w:ascii="微軟正黑體" w:eastAsia="微軟正黑體" w:hAnsi="微軟正黑體" w:cs="Arial"/>
        </w:rPr>
        <w:lastRenderedPageBreak/>
        <w:t>在Migrating the NMC Database，此為升級所需動作，選擇Skip the Migration並點選Install，如圖1</w:t>
      </w:r>
      <w:r w:rsidR="00986EFB" w:rsidRPr="00986EFB">
        <w:rPr>
          <w:rFonts w:ascii="微軟正黑體" w:eastAsia="微軟正黑體" w:hAnsi="微軟正黑體" w:cs="Arial"/>
        </w:rPr>
        <w:t>1</w:t>
      </w:r>
      <w:r w:rsidR="00986EFB">
        <w:rPr>
          <w:rFonts w:ascii="微軟正黑體" w:eastAsia="微軟正黑體" w:hAnsi="微軟正黑體" w:cs="Arial" w:hint="eastAsia"/>
        </w:rPr>
        <w:t>。</w:t>
      </w:r>
    </w:p>
    <w:p w14:paraId="43ED32C3" w14:textId="71C60D1E" w:rsidR="00986EFB" w:rsidRPr="00986EFB" w:rsidRDefault="00986EFB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55F22C1C" wp14:editId="6B371389">
            <wp:extent cx="5068068" cy="3600000"/>
            <wp:effectExtent l="0" t="0" r="0" b="635"/>
            <wp:docPr id="44" name="圖片 4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-02-21_2319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B6FB" w14:textId="019C2916" w:rsidR="0024124D" w:rsidRPr="00986EFB" w:rsidRDefault="0024124D" w:rsidP="0024124D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986EFB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986EFB" w:rsidRPr="00986EFB">
        <w:rPr>
          <w:rFonts w:ascii="微軟正黑體" w:eastAsia="微軟正黑體" w:hAnsi="微軟正黑體" w:cs="Arial"/>
          <w:sz w:val="24"/>
          <w:szCs w:val="24"/>
        </w:rPr>
        <w:t>11</w:t>
      </w:r>
    </w:p>
    <w:p w14:paraId="750D3A2B" w14:textId="18F34E2D" w:rsidR="0024124D" w:rsidRDefault="0024124D" w:rsidP="00986EF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986EFB">
        <w:rPr>
          <w:rFonts w:ascii="微軟正黑體" w:eastAsia="微軟正黑體" w:hAnsi="微軟正黑體" w:cs="Arial"/>
        </w:rPr>
        <w:t>安裝完成後，勾選Launch Networker Management Console並點選完成，如圖</w:t>
      </w:r>
      <w:r w:rsidR="00986EFB">
        <w:rPr>
          <w:rFonts w:ascii="微軟正黑體" w:eastAsia="微軟正黑體" w:hAnsi="微軟正黑體" w:cs="Arial" w:hint="eastAsia"/>
        </w:rPr>
        <w:t>1</w:t>
      </w:r>
      <w:r w:rsidR="000809E1" w:rsidRPr="00986EFB">
        <w:rPr>
          <w:rFonts w:ascii="微軟正黑體" w:eastAsia="微軟正黑體" w:hAnsi="微軟正黑體" w:cs="Arial" w:hint="eastAsia"/>
        </w:rPr>
        <w:t>2</w:t>
      </w:r>
      <w:r w:rsidRPr="00986EFB">
        <w:rPr>
          <w:rFonts w:ascii="微軟正黑體" w:eastAsia="微軟正黑體" w:hAnsi="微軟正黑體" w:cs="Arial"/>
        </w:rPr>
        <w:t>。</w:t>
      </w:r>
    </w:p>
    <w:p w14:paraId="490AD743" w14:textId="682BA361" w:rsidR="00986EFB" w:rsidRPr="00986EFB" w:rsidRDefault="00986EFB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lastRenderedPageBreak/>
        <w:drawing>
          <wp:inline distT="0" distB="0" distL="0" distR="0" wp14:anchorId="516332F5" wp14:editId="02170C6C">
            <wp:extent cx="5064634" cy="3600000"/>
            <wp:effectExtent l="0" t="0" r="3175" b="635"/>
            <wp:docPr id="42" name="圖片 4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2-21_2324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F339" w14:textId="58B7D3B9" w:rsidR="0024124D" w:rsidRPr="00AA3A78" w:rsidRDefault="0024124D" w:rsidP="00AA3A78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986EFB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986EFB" w:rsidRPr="00986EFB">
        <w:rPr>
          <w:rFonts w:ascii="微軟正黑體" w:eastAsia="微軟正黑體" w:hAnsi="微軟正黑體" w:cs="Arial"/>
          <w:sz w:val="24"/>
          <w:szCs w:val="24"/>
        </w:rPr>
        <w:t>12</w:t>
      </w:r>
    </w:p>
    <w:p w14:paraId="57BF8C80" w14:textId="3C4F7543" w:rsidR="00CD2D74" w:rsidRDefault="00CD2D74" w:rsidP="00BB2386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BB2386">
        <w:rPr>
          <w:rFonts w:ascii="微軟正黑體" w:eastAsia="微軟正黑體" w:hAnsi="微軟正黑體" w:cs="Arial"/>
        </w:rPr>
        <w:t>安裝所帶出的視窗中點選開始，若無跳出則可自行前往http://networker_fqdn:9000</w:t>
      </w:r>
      <w:r w:rsidR="00BB2386" w:rsidRPr="00BB2386">
        <w:rPr>
          <w:rStyle w:val="a5"/>
          <w:rFonts w:ascii="微軟正黑體" w:eastAsia="微軟正黑體" w:hAnsi="微軟正黑體" w:cs="Arial"/>
          <w:color w:val="auto"/>
          <w:u w:val="none"/>
        </w:rPr>
        <w:t>/</w:t>
      </w:r>
      <w:r w:rsidR="00BB2386" w:rsidRPr="00BB2386">
        <w:rPr>
          <w:rStyle w:val="a5"/>
          <w:rFonts w:ascii="微軟正黑體" w:eastAsia="微軟正黑體" w:hAnsi="微軟正黑體" w:cs="Arial" w:hint="eastAsia"/>
          <w:color w:val="auto"/>
          <w:u w:val="none"/>
        </w:rPr>
        <w:t>或是</w:t>
      </w:r>
      <w:r w:rsidR="00BB2386">
        <w:rPr>
          <w:rStyle w:val="a5"/>
          <w:rFonts w:ascii="微軟正黑體" w:eastAsia="微軟正黑體" w:hAnsi="微軟正黑體" w:cs="Arial" w:hint="eastAsia"/>
          <w:color w:val="auto"/>
          <w:u w:val="none"/>
        </w:rPr>
        <w:t>h</w:t>
      </w:r>
      <w:r w:rsidR="00BB2386">
        <w:rPr>
          <w:rStyle w:val="a5"/>
          <w:rFonts w:ascii="微軟正黑體" w:eastAsia="微軟正黑體" w:hAnsi="微軟正黑體" w:cs="Arial"/>
          <w:color w:val="auto"/>
          <w:u w:val="none"/>
        </w:rPr>
        <w:t>ttp://localhost:9000/</w:t>
      </w:r>
      <w:r w:rsidRPr="00BB2386">
        <w:rPr>
          <w:rFonts w:ascii="微軟正黑體" w:eastAsia="微軟正黑體" w:hAnsi="微軟正黑體" w:cs="Arial"/>
        </w:rPr>
        <w:t>進行設定，如圖</w:t>
      </w:r>
      <w:r w:rsidR="00BB2386">
        <w:rPr>
          <w:rFonts w:ascii="微軟正黑體" w:eastAsia="微軟正黑體" w:hAnsi="微軟正黑體" w:cs="Arial"/>
        </w:rPr>
        <w:t>13</w:t>
      </w:r>
      <w:r w:rsidRPr="00BB2386">
        <w:rPr>
          <w:rFonts w:ascii="微軟正黑體" w:eastAsia="微軟正黑體" w:hAnsi="微軟正黑體" w:cs="Arial"/>
        </w:rPr>
        <w:t>。</w:t>
      </w:r>
    </w:p>
    <w:p w14:paraId="6B4BEE3F" w14:textId="1F3D58CC" w:rsidR="00BB2386" w:rsidRPr="00BB2386" w:rsidRDefault="0043553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513B7A57" wp14:editId="4DD5D446">
            <wp:extent cx="5265420" cy="313944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CF26" w14:textId="4A99E032" w:rsidR="00CD2D74" w:rsidRPr="00BB2386" w:rsidRDefault="00CD2D74" w:rsidP="00CD2D74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BB2386">
        <w:rPr>
          <w:rFonts w:ascii="微軟正黑體" w:eastAsia="微軟正黑體" w:hAnsi="微軟正黑體" w:cs="Arial"/>
          <w:sz w:val="24"/>
          <w:szCs w:val="24"/>
        </w:rPr>
        <w:lastRenderedPageBreak/>
        <w:t xml:space="preserve">圖 </w:t>
      </w:r>
      <w:r w:rsidR="00BB2386">
        <w:rPr>
          <w:rFonts w:ascii="微軟正黑體" w:eastAsia="微軟正黑體" w:hAnsi="微軟正黑體" w:cs="Arial"/>
          <w:sz w:val="24"/>
          <w:szCs w:val="24"/>
        </w:rPr>
        <w:t>13</w:t>
      </w:r>
    </w:p>
    <w:p w14:paraId="533BBCA0" w14:textId="0CD10893" w:rsidR="00F04266" w:rsidRPr="00220027" w:rsidRDefault="00F04266" w:rsidP="0022002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t>在Networker Management Console登入畫面，輸入Networker Service所使用的帳號密碼</w:t>
      </w:r>
      <w:r w:rsidR="0073145A" w:rsidRPr="0073145A">
        <w:rPr>
          <w:rFonts w:ascii="微軟正黑體" w:eastAsia="微軟正黑體" w:hAnsi="微軟正黑體" w:cs="Arial" w:hint="eastAsia"/>
          <w:highlight w:val="yellow"/>
          <w:u w:val="single"/>
        </w:rPr>
        <w:t>(</w:t>
      </w:r>
      <w:r w:rsidR="0073145A" w:rsidRPr="0073145A">
        <w:rPr>
          <w:rFonts w:ascii="微軟正黑體" w:eastAsia="微軟正黑體" w:hAnsi="微軟正黑體" w:cs="Arial"/>
          <w:highlight w:val="yellow"/>
          <w:u w:val="single"/>
        </w:rPr>
        <w:t>administrator/zaq1@WSXcde3)</w:t>
      </w:r>
      <w:r w:rsidRPr="00220027">
        <w:rPr>
          <w:rFonts w:ascii="微軟正黑體" w:eastAsia="微軟正黑體" w:hAnsi="微軟正黑體" w:cs="Arial"/>
        </w:rPr>
        <w:t>並點選確定，如圖</w:t>
      </w:r>
      <w:r w:rsidR="00BB2386" w:rsidRPr="00220027">
        <w:rPr>
          <w:rFonts w:ascii="微軟正黑體" w:eastAsia="微軟正黑體" w:hAnsi="微軟正黑體" w:cs="Arial"/>
        </w:rPr>
        <w:t>14</w:t>
      </w:r>
      <w:r w:rsidRPr="00220027">
        <w:rPr>
          <w:rFonts w:ascii="微軟正黑體" w:eastAsia="微軟正黑體" w:hAnsi="微軟正黑體" w:cs="Arial"/>
        </w:rPr>
        <w:t>。</w:t>
      </w:r>
    </w:p>
    <w:p w14:paraId="604B45DC" w14:textId="73BBF805" w:rsidR="00BB2386" w:rsidRPr="00E7185B" w:rsidRDefault="00BB2386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0D26D95F" wp14:editId="04E2A68D">
            <wp:extent cx="5274310" cy="4497705"/>
            <wp:effectExtent l="0" t="0" r="2540" b="0"/>
            <wp:docPr id="48" name="圖片 4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-02-21_2327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443A" w14:textId="6AB69541" w:rsidR="0043553E" w:rsidRDefault="00F04266" w:rsidP="00F0426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BB2386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BB2386">
        <w:rPr>
          <w:rFonts w:ascii="微軟正黑體" w:eastAsia="微軟正黑體" w:hAnsi="微軟正黑體" w:cs="Arial"/>
          <w:sz w:val="24"/>
          <w:szCs w:val="24"/>
        </w:rPr>
        <w:t>14</w:t>
      </w:r>
    </w:p>
    <w:p w14:paraId="1C253CF7" w14:textId="676A974D" w:rsidR="00F04266" w:rsidRPr="00BB2386" w:rsidRDefault="0043553E" w:rsidP="0043553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328F83DB" w14:textId="4C9F2255" w:rsidR="00220027" w:rsidRPr="00220027" w:rsidRDefault="00F04266" w:rsidP="005A3E95">
      <w:pPr>
        <w:pStyle w:val="a3"/>
        <w:numPr>
          <w:ilvl w:val="0"/>
          <w:numId w:val="12"/>
        </w:numPr>
        <w:ind w:leftChars="0" w:left="0" w:firstLine="0"/>
        <w:jc w:val="center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lastRenderedPageBreak/>
        <w:t>在許可證協議畫面，點選Accept接受使用授權條款，如圖</w:t>
      </w:r>
      <w:r w:rsidR="00220027" w:rsidRPr="00220027">
        <w:rPr>
          <w:rFonts w:ascii="微軟正黑體" w:eastAsia="微軟正黑體" w:hAnsi="微軟正黑體" w:cs="Arial"/>
        </w:rPr>
        <w:t>15</w:t>
      </w:r>
      <w:r w:rsidRPr="00220027">
        <w:rPr>
          <w:rFonts w:ascii="微軟正黑體" w:eastAsia="微軟正黑體" w:hAnsi="微軟正黑體" w:cs="Arial"/>
        </w:rPr>
        <w:t>。</w:t>
      </w:r>
      <w:r w:rsidR="00220027"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5F936AFA" wp14:editId="06F86D93">
            <wp:extent cx="4976964" cy="3600000"/>
            <wp:effectExtent l="0" t="0" r="0" b="635"/>
            <wp:docPr id="50" name="圖片 5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-02-21_23275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9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BF0C" w14:textId="061C30B7" w:rsidR="00220027" w:rsidRPr="00220027" w:rsidRDefault="00F04266" w:rsidP="00220027">
      <w:pPr>
        <w:pStyle w:val="a4"/>
        <w:jc w:val="center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220027">
        <w:rPr>
          <w:rFonts w:ascii="微軟正黑體" w:eastAsia="微軟正黑體" w:hAnsi="微軟正黑體" w:cs="Arial"/>
          <w:sz w:val="24"/>
          <w:szCs w:val="24"/>
        </w:rPr>
        <w:t>15</w:t>
      </w:r>
    </w:p>
    <w:p w14:paraId="5F003479" w14:textId="56AEBAA3" w:rsidR="00F04266" w:rsidRDefault="00F04266" w:rsidP="0022002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t>在Console配置嚮導畫面中，點選下一步繼續進行，如圖</w:t>
      </w:r>
      <w:r w:rsidR="00220027">
        <w:rPr>
          <w:rFonts w:ascii="微軟正黑體" w:eastAsia="微軟正黑體" w:hAnsi="微軟正黑體" w:cs="Arial"/>
        </w:rPr>
        <w:t>16</w:t>
      </w:r>
      <w:r w:rsidRPr="00220027">
        <w:rPr>
          <w:rFonts w:ascii="微軟正黑體" w:eastAsia="微軟正黑體" w:hAnsi="微軟正黑體" w:cs="Arial"/>
        </w:rPr>
        <w:t>。</w:t>
      </w:r>
    </w:p>
    <w:p w14:paraId="083AE4AC" w14:textId="673D17A3" w:rsidR="00220027" w:rsidRPr="00220027" w:rsidRDefault="00220027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2DC0B131" wp14:editId="6F34B794">
            <wp:extent cx="5004452" cy="3600000"/>
            <wp:effectExtent l="0" t="0" r="5715" b="635"/>
            <wp:docPr id="51" name="圖片 5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9-02-21_2328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B7D5" w14:textId="2636C449" w:rsidR="00F04266" w:rsidRPr="00220027" w:rsidRDefault="00F04266" w:rsidP="00F0426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220027">
        <w:rPr>
          <w:rFonts w:ascii="微軟正黑體" w:eastAsia="微軟正黑體" w:hAnsi="微軟正黑體" w:cs="Arial"/>
          <w:sz w:val="24"/>
          <w:szCs w:val="24"/>
        </w:rPr>
        <w:lastRenderedPageBreak/>
        <w:t xml:space="preserve">圖 </w:t>
      </w:r>
      <w:r w:rsidR="00220027">
        <w:rPr>
          <w:rFonts w:ascii="微軟正黑體" w:eastAsia="微軟正黑體" w:hAnsi="微軟正黑體" w:cs="Arial"/>
          <w:sz w:val="24"/>
          <w:szCs w:val="24"/>
        </w:rPr>
        <w:t>16</w:t>
      </w:r>
    </w:p>
    <w:p w14:paraId="20E660D1" w14:textId="58A25B00" w:rsidR="00F04266" w:rsidRDefault="00F04266" w:rsidP="0022002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t>配置</w:t>
      </w:r>
      <w:r w:rsidR="00220027">
        <w:rPr>
          <w:rFonts w:ascii="微軟正黑體" w:eastAsia="微軟正黑體" w:hAnsi="微軟正黑體" w:cs="Arial"/>
        </w:rPr>
        <w:t xml:space="preserve">Authentication Server </w:t>
      </w:r>
      <w:r w:rsidRPr="00220027">
        <w:rPr>
          <w:rFonts w:ascii="微軟正黑體" w:eastAsia="微軟正黑體" w:hAnsi="微軟正黑體" w:cs="Arial"/>
        </w:rPr>
        <w:t>Service account，因在Networker本機上安裝NMC，故會自行抓取，點選下一步繼續進行，如圖</w:t>
      </w:r>
      <w:r w:rsidR="00220027">
        <w:rPr>
          <w:rFonts w:ascii="微軟正黑體" w:eastAsia="微軟正黑體" w:hAnsi="微軟正黑體" w:cs="Arial"/>
        </w:rPr>
        <w:t>17</w:t>
      </w:r>
      <w:r w:rsidRPr="00220027">
        <w:rPr>
          <w:rFonts w:ascii="微軟正黑體" w:eastAsia="微軟正黑體" w:hAnsi="微軟正黑體" w:cs="Arial"/>
        </w:rPr>
        <w:t>。</w:t>
      </w:r>
    </w:p>
    <w:p w14:paraId="03A54FEE" w14:textId="76848028" w:rsidR="00220027" w:rsidRPr="00220027" w:rsidRDefault="0043553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37B742EA" wp14:editId="125F8BD7">
            <wp:extent cx="5265420" cy="2941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D5C5" w14:textId="24B6B2A6" w:rsidR="0043553E" w:rsidRDefault="00F04266" w:rsidP="00220027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22002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220027">
        <w:rPr>
          <w:rFonts w:ascii="微軟正黑體" w:eastAsia="微軟正黑體" w:hAnsi="微軟正黑體" w:cs="Arial"/>
          <w:sz w:val="24"/>
          <w:szCs w:val="24"/>
        </w:rPr>
        <w:t>17</w:t>
      </w:r>
    </w:p>
    <w:p w14:paraId="755D5C04" w14:textId="1CA13219" w:rsidR="00F04266" w:rsidRPr="00220027" w:rsidRDefault="0043553E" w:rsidP="0043553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3B2AAFD1" w14:textId="36D8B164" w:rsidR="001E4B78" w:rsidRDefault="001E4B78" w:rsidP="0022002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lastRenderedPageBreak/>
        <w:t xml:space="preserve">配置Database Backup Server，在Networker Server及客戶端名稱皆填入Networker </w:t>
      </w:r>
      <w:r w:rsidR="00EA50B7">
        <w:rPr>
          <w:rFonts w:ascii="微軟正黑體" w:eastAsia="微軟正黑體" w:hAnsi="微軟正黑體" w:cs="Arial" w:hint="eastAsia"/>
        </w:rPr>
        <w:t>H</w:t>
      </w:r>
      <w:r w:rsidR="00EA50B7">
        <w:rPr>
          <w:rFonts w:ascii="微軟正黑體" w:eastAsia="微軟正黑體" w:hAnsi="微軟正黑體" w:cs="Arial"/>
        </w:rPr>
        <w:t>ostname(</w:t>
      </w:r>
      <w:r w:rsidRPr="00220027">
        <w:rPr>
          <w:rFonts w:ascii="微軟正黑體" w:eastAsia="微軟正黑體" w:hAnsi="微軟正黑體" w:cs="Arial"/>
        </w:rPr>
        <w:t>FQDN</w:t>
      </w:r>
      <w:r w:rsidR="00EA50B7">
        <w:rPr>
          <w:rFonts w:ascii="微軟正黑體" w:eastAsia="微軟正黑體" w:hAnsi="微軟正黑體" w:cs="Arial"/>
        </w:rPr>
        <w:t>)</w:t>
      </w:r>
      <w:r w:rsidR="00F90C3E">
        <w:rPr>
          <w:rFonts w:ascii="微軟正黑體" w:eastAsia="微軟正黑體" w:hAnsi="微軟正黑體" w:cs="Arial"/>
        </w:rPr>
        <w:t xml:space="preserve"> </w:t>
      </w:r>
      <w:r w:rsidR="00F90C3E" w:rsidRPr="00C10091">
        <w:rPr>
          <w:rFonts w:ascii="微軟正黑體" w:eastAsia="微軟正黑體" w:hAnsi="微軟正黑體" w:cs="Arial"/>
          <w:b/>
          <w:bCs/>
          <w:highlight w:val="yellow"/>
          <w:u w:val="single"/>
        </w:rPr>
        <w:t>SAPBK</w:t>
      </w:r>
      <w:r w:rsidRPr="00220027">
        <w:rPr>
          <w:rFonts w:ascii="微軟正黑體" w:eastAsia="微軟正黑體" w:hAnsi="微軟正黑體" w:cs="Arial"/>
        </w:rPr>
        <w:t>並點選下一步，如圖</w:t>
      </w:r>
      <w:r w:rsidR="00220027">
        <w:rPr>
          <w:rFonts w:ascii="微軟正黑體" w:eastAsia="微軟正黑體" w:hAnsi="微軟正黑體" w:cs="Arial" w:hint="eastAsia"/>
        </w:rPr>
        <w:t>1</w:t>
      </w:r>
      <w:r w:rsidR="00220027">
        <w:rPr>
          <w:rFonts w:ascii="微軟正黑體" w:eastAsia="微軟正黑體" w:hAnsi="微軟正黑體" w:cs="Arial"/>
        </w:rPr>
        <w:t>8</w:t>
      </w:r>
      <w:r w:rsidRPr="00220027">
        <w:rPr>
          <w:rFonts w:ascii="微軟正黑體" w:eastAsia="微軟正黑體" w:hAnsi="微軟正黑體" w:cs="Arial"/>
        </w:rPr>
        <w:t>。</w:t>
      </w:r>
    </w:p>
    <w:p w14:paraId="4E26E582" w14:textId="1B76C016" w:rsidR="00EA50B7" w:rsidRPr="00EA50B7" w:rsidRDefault="0043553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8012047" wp14:editId="6D63746F">
            <wp:extent cx="5265420" cy="29641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E133" w14:textId="72810CB0" w:rsidR="0043553E" w:rsidRDefault="001E4B78" w:rsidP="001E4B78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22002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220027" w:rsidRPr="00220027">
        <w:rPr>
          <w:rFonts w:ascii="微軟正黑體" w:eastAsia="微軟正黑體" w:hAnsi="微軟正黑體" w:cs="Arial"/>
          <w:sz w:val="24"/>
          <w:szCs w:val="24"/>
        </w:rPr>
        <w:t>18</w:t>
      </w:r>
    </w:p>
    <w:p w14:paraId="035090CC" w14:textId="536861AB" w:rsidR="001E4B78" w:rsidRPr="00220027" w:rsidRDefault="0043553E" w:rsidP="0043553E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3B806E08" w14:textId="5ECDA810" w:rsidR="001E4B78" w:rsidRDefault="001E4B78" w:rsidP="00EA50B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220027">
        <w:rPr>
          <w:rFonts w:ascii="微軟正黑體" w:eastAsia="微軟正黑體" w:hAnsi="微軟正黑體" w:cs="Arial"/>
        </w:rPr>
        <w:lastRenderedPageBreak/>
        <w:t xml:space="preserve">設定Console所要管理的Networker Server，在Networker Server中填入Networker </w:t>
      </w:r>
      <w:r w:rsidR="00EA50B7">
        <w:rPr>
          <w:rFonts w:ascii="微軟正黑體" w:eastAsia="微軟正黑體" w:hAnsi="微軟正黑體" w:cs="Arial"/>
        </w:rPr>
        <w:t>Hostname (</w:t>
      </w:r>
      <w:r w:rsidRPr="00220027">
        <w:rPr>
          <w:rFonts w:ascii="微軟正黑體" w:eastAsia="微軟正黑體" w:hAnsi="微軟正黑體" w:cs="Arial"/>
        </w:rPr>
        <w:t>FQDN</w:t>
      </w:r>
      <w:r w:rsidR="00EA50B7">
        <w:rPr>
          <w:rFonts w:ascii="微軟正黑體" w:eastAsia="微軟正黑體" w:hAnsi="微軟正黑體" w:cs="Arial"/>
        </w:rPr>
        <w:t>)</w:t>
      </w:r>
      <w:r w:rsidR="00C10091">
        <w:rPr>
          <w:rFonts w:ascii="微軟正黑體" w:eastAsia="微軟正黑體" w:hAnsi="微軟正黑體" w:cs="Arial"/>
        </w:rPr>
        <w:t xml:space="preserve"> </w:t>
      </w:r>
      <w:r w:rsidR="00C10091" w:rsidRPr="00C10091">
        <w:rPr>
          <w:rFonts w:ascii="微軟正黑體" w:eastAsia="微軟正黑體" w:hAnsi="微軟正黑體" w:cs="Arial"/>
          <w:b/>
          <w:bCs/>
          <w:highlight w:val="yellow"/>
          <w:u w:val="single"/>
        </w:rPr>
        <w:t>SAPBK</w:t>
      </w:r>
      <w:r w:rsidRPr="00220027">
        <w:rPr>
          <w:rFonts w:ascii="微軟正黑體" w:eastAsia="微軟正黑體" w:hAnsi="微軟正黑體" w:cs="Arial"/>
        </w:rPr>
        <w:t>，勾選捕捉事件&amp;收集報告數據並點選完成，如圖</w:t>
      </w:r>
      <w:r w:rsidR="00220027">
        <w:rPr>
          <w:rFonts w:ascii="微軟正黑體" w:eastAsia="微軟正黑體" w:hAnsi="微軟正黑體" w:cs="Arial"/>
        </w:rPr>
        <w:t>19</w:t>
      </w:r>
      <w:r w:rsidRPr="00220027">
        <w:rPr>
          <w:rFonts w:ascii="微軟正黑體" w:eastAsia="微軟正黑體" w:hAnsi="微軟正黑體" w:cs="Arial"/>
        </w:rPr>
        <w:t>。</w:t>
      </w:r>
    </w:p>
    <w:p w14:paraId="635FFA77" w14:textId="39450A93" w:rsidR="00EA50B7" w:rsidRPr="00EA50B7" w:rsidRDefault="0043553E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F263DCA" wp14:editId="2D51E182">
            <wp:extent cx="5265420" cy="29946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B5BD" w14:textId="5910A6FA" w:rsidR="009F5C06" w:rsidRDefault="001E4B78" w:rsidP="009E3B4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EA50B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EA50B7">
        <w:rPr>
          <w:rFonts w:ascii="微軟正黑體" w:eastAsia="微軟正黑體" w:hAnsi="微軟正黑體" w:cs="Arial"/>
          <w:sz w:val="24"/>
          <w:szCs w:val="24"/>
        </w:rPr>
        <w:t>19</w:t>
      </w:r>
    </w:p>
    <w:p w14:paraId="3E4B7E48" w14:textId="3EA279BF" w:rsidR="001E4B78" w:rsidRPr="009E3B46" w:rsidRDefault="009F5C06" w:rsidP="009F5C06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14:paraId="35B1363B" w14:textId="72CF6FF6" w:rsidR="001E4B78" w:rsidRDefault="001E4B78" w:rsidP="00EA50B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EA50B7">
        <w:rPr>
          <w:rFonts w:ascii="微軟正黑體" w:eastAsia="微軟正黑體" w:hAnsi="微軟正黑體" w:cs="Arial"/>
        </w:rPr>
        <w:lastRenderedPageBreak/>
        <w:t>開啟Networker Console後，點選左列企業樹狀圖中的Networker Server並點選啟動Networker管理，如圖2</w:t>
      </w:r>
      <w:r w:rsidR="00EA50B7">
        <w:rPr>
          <w:rFonts w:ascii="微軟正黑體" w:eastAsia="微軟正黑體" w:hAnsi="微軟正黑體" w:cs="Arial"/>
        </w:rPr>
        <w:t>0</w:t>
      </w:r>
      <w:r w:rsidRPr="00EA50B7">
        <w:rPr>
          <w:rFonts w:ascii="微軟正黑體" w:eastAsia="微軟正黑體" w:hAnsi="微軟正黑體" w:cs="Arial"/>
        </w:rPr>
        <w:t>。</w:t>
      </w:r>
    </w:p>
    <w:p w14:paraId="1B0737B1" w14:textId="1B5B96E1" w:rsidR="00EA50B7" w:rsidRPr="00EA50B7" w:rsidRDefault="009F5C06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6379CF85" wp14:editId="1EF0EA5C">
            <wp:extent cx="5265420" cy="31318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F5B2" w14:textId="4D40A6F9" w:rsidR="009E3B46" w:rsidRPr="009E3B46" w:rsidRDefault="001E4B78" w:rsidP="009E3B4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EA50B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EA50B7">
        <w:rPr>
          <w:rFonts w:ascii="微軟正黑體" w:eastAsia="微軟正黑體" w:hAnsi="微軟正黑體" w:cs="Arial"/>
          <w:sz w:val="24"/>
          <w:szCs w:val="24"/>
        </w:rPr>
        <w:t>20</w:t>
      </w:r>
    </w:p>
    <w:p w14:paraId="1D5078AA" w14:textId="3C609851" w:rsidR="001E4B78" w:rsidRDefault="001E4B78" w:rsidP="00EA50B7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 w:cs="Arial"/>
        </w:rPr>
      </w:pPr>
      <w:r w:rsidRPr="00EA50B7">
        <w:rPr>
          <w:rFonts w:ascii="微軟正黑體" w:eastAsia="微軟正黑體" w:hAnsi="微軟正黑體" w:cs="Arial"/>
        </w:rPr>
        <w:t>即可看到Networker管理畫面，如圖</w:t>
      </w:r>
      <w:r w:rsidR="00EA50B7">
        <w:rPr>
          <w:rFonts w:ascii="微軟正黑體" w:eastAsia="微軟正黑體" w:hAnsi="微軟正黑體" w:cs="Arial"/>
        </w:rPr>
        <w:t>21</w:t>
      </w:r>
      <w:r w:rsidRPr="00EA50B7">
        <w:rPr>
          <w:rFonts w:ascii="微軟正黑體" w:eastAsia="微軟正黑體" w:hAnsi="微軟正黑體" w:cs="Arial"/>
        </w:rPr>
        <w:t>。</w:t>
      </w:r>
    </w:p>
    <w:p w14:paraId="60C03916" w14:textId="0D2B0BA7" w:rsidR="00EA50B7" w:rsidRPr="00EA50B7" w:rsidRDefault="009F5C06" w:rsidP="005A3E95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5731D7B1" wp14:editId="66956AB2">
            <wp:extent cx="5265420" cy="31699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35A7" w14:textId="4B21D839" w:rsidR="009E3B46" w:rsidRPr="009E3B46" w:rsidRDefault="001E4B78" w:rsidP="009E3B4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EA50B7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EA50B7">
        <w:rPr>
          <w:rFonts w:ascii="微軟正黑體" w:eastAsia="微軟正黑體" w:hAnsi="微軟正黑體" w:cs="Arial"/>
          <w:sz w:val="24"/>
          <w:szCs w:val="24"/>
        </w:rPr>
        <w:t>21</w:t>
      </w:r>
    </w:p>
    <w:p w14:paraId="7F5CC237" w14:textId="6C1C941B" w:rsidR="00975895" w:rsidRPr="009E3B46" w:rsidRDefault="009E3B46" w:rsidP="00DB3D42">
      <w:pPr>
        <w:pStyle w:val="ac"/>
      </w:pPr>
      <w:bookmarkStart w:id="1" w:name="_Toc15769867"/>
      <w:r w:rsidRPr="009E3B46">
        <w:rPr>
          <w:rFonts w:hint="eastAsia"/>
        </w:rPr>
        <w:lastRenderedPageBreak/>
        <w:t>二、</w:t>
      </w:r>
      <w:r w:rsidR="00975895" w:rsidRPr="009E3B46">
        <w:t>Networker License Server安裝</w:t>
      </w:r>
      <w:bookmarkEnd w:id="1"/>
    </w:p>
    <w:p w14:paraId="7B67CDCA" w14:textId="2D965ECB" w:rsidR="00364C6A" w:rsidRPr="00E7185B" w:rsidRDefault="00364C6A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 w:cs="Arial"/>
          <w:szCs w:val="24"/>
        </w:rPr>
      </w:pPr>
      <w:r w:rsidRPr="00E7185B">
        <w:rPr>
          <w:rFonts w:ascii="微軟正黑體" w:eastAsia="微軟正黑體" w:hAnsi="微軟正黑體" w:cs="Arial" w:hint="eastAsia"/>
          <w:szCs w:val="24"/>
        </w:rPr>
        <w:t>執行EMC License Server安裝程式。</w:t>
      </w:r>
    </w:p>
    <w:p w14:paraId="34AC0045" w14:textId="32895B20" w:rsidR="00364C6A" w:rsidRDefault="00364C6A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 w:cs="Arial"/>
          <w:szCs w:val="24"/>
        </w:rPr>
      </w:pPr>
      <w:r w:rsidRPr="009E3B46">
        <w:rPr>
          <w:rFonts w:ascii="微軟正黑體" w:eastAsia="微軟正黑體" w:hAnsi="微軟正黑體" w:cs="Arial" w:hint="eastAsia"/>
          <w:szCs w:val="24"/>
        </w:rPr>
        <w:t>在安裝歡迎畫面中點選N</w:t>
      </w:r>
      <w:r w:rsidRPr="009E3B46">
        <w:rPr>
          <w:rFonts w:ascii="微軟正黑體" w:eastAsia="微軟正黑體" w:hAnsi="微軟正黑體" w:cs="Arial"/>
          <w:szCs w:val="24"/>
        </w:rPr>
        <w:t>ext</w:t>
      </w:r>
      <w:r w:rsidRPr="009E3B46">
        <w:rPr>
          <w:rFonts w:ascii="微軟正黑體" w:eastAsia="微軟正黑體" w:hAnsi="微軟正黑體" w:cs="Arial" w:hint="eastAsia"/>
          <w:szCs w:val="24"/>
        </w:rPr>
        <w:t>，如圖</w:t>
      </w:r>
      <w:r w:rsidR="009E3B46">
        <w:rPr>
          <w:rFonts w:ascii="微軟正黑體" w:eastAsia="微軟正黑體" w:hAnsi="微軟正黑體" w:cs="Arial"/>
          <w:szCs w:val="24"/>
        </w:rPr>
        <w:t>22</w:t>
      </w:r>
      <w:r w:rsidRPr="009E3B46">
        <w:rPr>
          <w:rFonts w:ascii="微軟正黑體" w:eastAsia="微軟正黑體" w:hAnsi="微軟正黑體" w:cs="Arial" w:hint="eastAsia"/>
          <w:szCs w:val="24"/>
        </w:rPr>
        <w:t>。</w:t>
      </w:r>
    </w:p>
    <w:p w14:paraId="5A799FEF" w14:textId="3DF68D6B" w:rsidR="009E3B46" w:rsidRPr="009E3B46" w:rsidRDefault="009E3B46" w:rsidP="005A3E95">
      <w:pPr>
        <w:jc w:val="center"/>
        <w:rPr>
          <w:rFonts w:ascii="微軟正黑體" w:eastAsia="微軟正黑體" w:hAnsi="微軟正黑體" w:cs="Arial"/>
          <w:szCs w:val="24"/>
        </w:rPr>
      </w:pPr>
      <w:r w:rsidRPr="00E7185B"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 wp14:anchorId="369C0921" wp14:editId="090976DE">
            <wp:extent cx="4601505" cy="3600000"/>
            <wp:effectExtent l="0" t="0" r="8890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-06-27 17 13 3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BD08" w14:textId="4F8156A3" w:rsidR="009F5C06" w:rsidRDefault="00364C6A" w:rsidP="00364C6A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9E3B46">
        <w:rPr>
          <w:rFonts w:ascii="微軟正黑體" w:eastAsia="微軟正黑體" w:hAnsi="微軟正黑體" w:hint="eastAsia"/>
          <w:sz w:val="24"/>
          <w:szCs w:val="24"/>
        </w:rPr>
        <w:t>圖</w:t>
      </w:r>
      <w:r w:rsidR="009E3B46" w:rsidRPr="009E3B46">
        <w:rPr>
          <w:rFonts w:ascii="微軟正黑體" w:eastAsia="微軟正黑體" w:hAnsi="微軟正黑體"/>
          <w:sz w:val="24"/>
          <w:szCs w:val="24"/>
        </w:rPr>
        <w:t>22</w:t>
      </w:r>
    </w:p>
    <w:p w14:paraId="545C3354" w14:textId="4E63B4E0" w:rsidR="00364C6A" w:rsidRPr="009E3B46" w:rsidRDefault="009F5C06" w:rsidP="009F5C06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24247DFE" w14:textId="57DD35F2" w:rsidR="00364C6A" w:rsidRDefault="00364C6A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9E3B46">
        <w:rPr>
          <w:rFonts w:ascii="微軟正黑體" w:eastAsia="微軟正黑體" w:hAnsi="微軟正黑體" w:hint="eastAsia"/>
        </w:rPr>
        <w:lastRenderedPageBreak/>
        <w:t>在使用授權畫面，勾選I accept the terms in the Licens</w:t>
      </w:r>
      <w:r w:rsidRPr="009E3B46">
        <w:rPr>
          <w:rFonts w:ascii="微軟正黑體" w:eastAsia="微軟正黑體" w:hAnsi="微軟正黑體"/>
        </w:rPr>
        <w:t>e Agreement</w:t>
      </w:r>
      <w:r w:rsidRPr="009E3B46">
        <w:rPr>
          <w:rFonts w:ascii="微軟正黑體" w:eastAsia="微軟正黑體" w:hAnsi="微軟正黑體" w:hint="eastAsia"/>
        </w:rPr>
        <w:t>並點選Next，如圖</w:t>
      </w:r>
      <w:r w:rsidR="000809E1" w:rsidRPr="009E3B46">
        <w:rPr>
          <w:rFonts w:ascii="微軟正黑體" w:eastAsia="微軟正黑體" w:hAnsi="微軟正黑體" w:hint="eastAsia"/>
        </w:rPr>
        <w:t>2</w:t>
      </w:r>
      <w:r w:rsidR="009E3B46">
        <w:rPr>
          <w:rFonts w:ascii="微軟正黑體" w:eastAsia="微軟正黑體" w:hAnsi="微軟正黑體"/>
        </w:rPr>
        <w:t>3</w:t>
      </w:r>
      <w:r w:rsidRPr="009E3B46">
        <w:rPr>
          <w:rFonts w:ascii="微軟正黑體" w:eastAsia="微軟正黑體" w:hAnsi="微軟正黑體" w:hint="eastAsia"/>
        </w:rPr>
        <w:t>。</w:t>
      </w:r>
    </w:p>
    <w:p w14:paraId="5C6B6532" w14:textId="4E89A660" w:rsidR="009E3B46" w:rsidRPr="009E3B46" w:rsidRDefault="009E3B46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11C099A1" wp14:editId="24D271E2">
            <wp:extent cx="4569575" cy="3600000"/>
            <wp:effectExtent l="0" t="0" r="254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-06-27 17 13 4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79E8" w14:textId="0A7CDDFC" w:rsidR="009F5C06" w:rsidRDefault="00364C6A" w:rsidP="009E3B46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9E3B46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9E3B46">
        <w:rPr>
          <w:rFonts w:ascii="微軟正黑體" w:eastAsia="微軟正黑體" w:hAnsi="微軟正黑體"/>
          <w:sz w:val="24"/>
          <w:szCs w:val="24"/>
        </w:rPr>
        <w:t>23</w:t>
      </w:r>
    </w:p>
    <w:p w14:paraId="654CE99C" w14:textId="50D06038" w:rsidR="00364C6A" w:rsidRPr="009E3B46" w:rsidRDefault="009F5C06" w:rsidP="009F5C06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32142EBB" w14:textId="5B9E82ED" w:rsidR="00725428" w:rsidRDefault="00725428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9E3B46">
        <w:rPr>
          <w:rFonts w:ascii="微軟正黑體" w:eastAsia="微軟正黑體" w:hAnsi="微軟正黑體" w:hint="eastAsia"/>
        </w:rPr>
        <w:lastRenderedPageBreak/>
        <w:t>保持預設安裝位置並點選Next，如圖</w:t>
      </w:r>
      <w:r w:rsidR="009E3B46">
        <w:rPr>
          <w:rFonts w:ascii="微軟正黑體" w:eastAsia="微軟正黑體" w:hAnsi="微軟正黑體"/>
        </w:rPr>
        <w:t>24</w:t>
      </w:r>
      <w:r w:rsidRPr="009E3B46">
        <w:rPr>
          <w:rFonts w:ascii="微軟正黑體" w:eastAsia="微軟正黑體" w:hAnsi="微軟正黑體" w:hint="eastAsia"/>
        </w:rPr>
        <w:t>。</w:t>
      </w:r>
    </w:p>
    <w:p w14:paraId="6B1198C2" w14:textId="6C32F7C0" w:rsidR="009E3B46" w:rsidRPr="009E3B46" w:rsidRDefault="009E3B46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7A576527" wp14:editId="4D773E24">
            <wp:extent cx="4572000" cy="3600000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06-27 17 13 5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4C35" w14:textId="709BBAC5" w:rsidR="00725428" w:rsidRPr="009E3B46" w:rsidRDefault="00725428" w:rsidP="00725428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9E3B46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9E3B46">
        <w:rPr>
          <w:rFonts w:ascii="微軟正黑體" w:eastAsia="微軟正黑體" w:hAnsi="微軟正黑體"/>
          <w:sz w:val="24"/>
          <w:szCs w:val="24"/>
        </w:rPr>
        <w:t>24</w:t>
      </w:r>
    </w:p>
    <w:p w14:paraId="7A1C5F25" w14:textId="27DCE916" w:rsidR="009E3B46" w:rsidRDefault="00725428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9E3B46">
        <w:rPr>
          <w:rFonts w:ascii="微軟正黑體" w:eastAsia="微軟正黑體" w:hAnsi="微軟正黑體" w:hint="eastAsia"/>
        </w:rPr>
        <w:t>確認安裝後點選Install，如圖</w:t>
      </w:r>
      <w:r w:rsidR="009E3B46" w:rsidRPr="009E3B46">
        <w:rPr>
          <w:rFonts w:ascii="微軟正黑體" w:eastAsia="微軟正黑體" w:hAnsi="微軟正黑體"/>
        </w:rPr>
        <w:t>25</w:t>
      </w:r>
      <w:r w:rsidRPr="009E3B46">
        <w:rPr>
          <w:rFonts w:ascii="微軟正黑體" w:eastAsia="微軟正黑體" w:hAnsi="微軟正黑體" w:hint="eastAsia"/>
        </w:rPr>
        <w:t>。</w:t>
      </w:r>
    </w:p>
    <w:p w14:paraId="60E6CBF4" w14:textId="7A0A295C" w:rsidR="009E3B46" w:rsidRPr="009E3B46" w:rsidRDefault="009E3B46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72E1ADB9" wp14:editId="04ED2E4C">
            <wp:extent cx="4587530" cy="3600000"/>
            <wp:effectExtent l="0" t="0" r="381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-06-27 17 13 5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9F53" w14:textId="50BA3E8D" w:rsidR="00725428" w:rsidRPr="009E3B46" w:rsidRDefault="00725428" w:rsidP="009E3B46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9E3B46">
        <w:rPr>
          <w:rFonts w:ascii="微軟正黑體" w:eastAsia="微軟正黑體" w:hAnsi="微軟正黑體" w:hint="eastAsia"/>
          <w:sz w:val="24"/>
          <w:szCs w:val="24"/>
        </w:rPr>
        <w:lastRenderedPageBreak/>
        <w:t xml:space="preserve">圖 </w:t>
      </w:r>
      <w:r w:rsidR="009E3B46">
        <w:rPr>
          <w:rFonts w:ascii="微軟正黑體" w:eastAsia="微軟正黑體" w:hAnsi="微軟正黑體"/>
          <w:sz w:val="24"/>
          <w:szCs w:val="24"/>
        </w:rPr>
        <w:t>25</w:t>
      </w:r>
    </w:p>
    <w:p w14:paraId="2F26C65A" w14:textId="366F1EC4" w:rsidR="00725428" w:rsidRPr="009E3B46" w:rsidRDefault="00725428" w:rsidP="009E3B46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9E3B46">
        <w:rPr>
          <w:rFonts w:ascii="微軟正黑體" w:eastAsia="微軟正黑體" w:hAnsi="微軟正黑體" w:hint="eastAsia"/>
        </w:rPr>
        <w:t>安裝完成後點選F</w:t>
      </w:r>
      <w:r w:rsidRPr="009E3B46">
        <w:rPr>
          <w:rFonts w:ascii="微軟正黑體" w:eastAsia="微軟正黑體" w:hAnsi="微軟正黑體"/>
        </w:rPr>
        <w:t>inish</w:t>
      </w:r>
      <w:r w:rsidRPr="009E3B46">
        <w:rPr>
          <w:rFonts w:ascii="微軟正黑體" w:eastAsia="微軟正黑體" w:hAnsi="微軟正黑體" w:hint="eastAsia"/>
        </w:rPr>
        <w:t>，如圖</w:t>
      </w:r>
      <w:r w:rsidR="009E3B46">
        <w:rPr>
          <w:rFonts w:ascii="微軟正黑體" w:eastAsia="微軟正黑體" w:hAnsi="微軟正黑體"/>
        </w:rPr>
        <w:t>26</w:t>
      </w:r>
      <w:r w:rsidRPr="009E3B46">
        <w:rPr>
          <w:rFonts w:ascii="微軟正黑體" w:eastAsia="微軟正黑體" w:hAnsi="微軟正黑體" w:hint="eastAsia"/>
        </w:rPr>
        <w:t>。</w:t>
      </w:r>
    </w:p>
    <w:p w14:paraId="0C53BC2E" w14:textId="0EF1E978" w:rsidR="009E3B46" w:rsidRPr="009E3B46" w:rsidRDefault="009E3B46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719664B3" wp14:editId="490EEEFF">
            <wp:extent cx="4599000" cy="3600000"/>
            <wp:effectExtent l="0" t="0" r="0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-06-27 17 14 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C631" w14:textId="49A8A2CA" w:rsidR="00725428" w:rsidRPr="009E3B46" w:rsidRDefault="00725428" w:rsidP="00725428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9E3B46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9E3B46">
        <w:rPr>
          <w:rFonts w:ascii="微軟正黑體" w:eastAsia="微軟正黑體" w:hAnsi="微軟正黑體"/>
          <w:sz w:val="24"/>
          <w:szCs w:val="24"/>
        </w:rPr>
        <w:t>26</w:t>
      </w:r>
    </w:p>
    <w:p w14:paraId="7ACBAE37" w14:textId="050B5768" w:rsidR="00342278" w:rsidRPr="005A3E95" w:rsidRDefault="00342278" w:rsidP="005A3E95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t>執行LMTOOLS，進行EMC License設定。</w:t>
      </w:r>
    </w:p>
    <w:p w14:paraId="5A16EE22" w14:textId="7FC8B691" w:rsidR="005A3E95" w:rsidRPr="005A3E95" w:rsidRDefault="00342278" w:rsidP="005A3E95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t>在Config Services頁面中，配置lmgrd.exe位置，此檔為在安裝路徑C:\Program Files\</w:t>
      </w:r>
      <w:proofErr w:type="spellStart"/>
      <w:r w:rsidRPr="005A3E95">
        <w:rPr>
          <w:rFonts w:ascii="微軟正黑體" w:eastAsia="微軟正黑體" w:hAnsi="微軟正黑體" w:hint="eastAsia"/>
        </w:rPr>
        <w:t>EMCLicenseServer</w:t>
      </w:r>
      <w:proofErr w:type="spellEnd"/>
      <w:r w:rsidRPr="005A3E95">
        <w:rPr>
          <w:rFonts w:ascii="微軟正黑體" w:eastAsia="微軟正黑體" w:hAnsi="微軟正黑體" w:hint="eastAsia"/>
        </w:rPr>
        <w:t>中；配置L</w:t>
      </w:r>
      <w:r w:rsidRPr="005A3E95">
        <w:rPr>
          <w:rFonts w:ascii="微軟正黑體" w:eastAsia="微軟正黑體" w:hAnsi="微軟正黑體"/>
        </w:rPr>
        <w:t>icense</w:t>
      </w:r>
      <w:r w:rsidRPr="005A3E95">
        <w:rPr>
          <w:rFonts w:ascii="微軟正黑體" w:eastAsia="微軟正黑體" w:hAnsi="微軟正黑體" w:hint="eastAsia"/>
        </w:rPr>
        <w:t>檔案位置</w:t>
      </w:r>
      <w:r w:rsidR="00AA3A78">
        <w:rPr>
          <w:rFonts w:ascii="微軟正黑體" w:eastAsia="微軟正黑體" w:hAnsi="微軟正黑體" w:hint="eastAsia"/>
        </w:rPr>
        <w:t>，</w:t>
      </w:r>
      <w:r w:rsidR="00AA3A78" w:rsidRPr="005A3E95">
        <w:rPr>
          <w:rFonts w:ascii="微軟正黑體" w:eastAsia="微軟正黑體" w:hAnsi="微軟正黑體" w:hint="eastAsia"/>
        </w:rPr>
        <w:t>此檔為在安裝路徑</w:t>
      </w:r>
      <w:r w:rsidR="00AA3A78" w:rsidRPr="00AA3A78">
        <w:rPr>
          <w:rFonts w:ascii="微軟正黑體" w:eastAsia="微軟正黑體" w:hAnsi="微軟正黑體"/>
        </w:rPr>
        <w:t>C:\Program Files\</w:t>
      </w:r>
      <w:proofErr w:type="spellStart"/>
      <w:r w:rsidR="00AA3A78" w:rsidRPr="00AA3A78">
        <w:rPr>
          <w:rFonts w:ascii="微軟正黑體" w:eastAsia="微軟正黑體" w:hAnsi="微軟正黑體"/>
        </w:rPr>
        <w:t>DellEMC</w:t>
      </w:r>
      <w:proofErr w:type="spellEnd"/>
      <w:r w:rsidR="00AA3A78" w:rsidRPr="00AA3A78">
        <w:rPr>
          <w:rFonts w:ascii="微軟正黑體" w:eastAsia="微軟正黑體" w:hAnsi="微軟正黑體"/>
        </w:rPr>
        <w:t xml:space="preserve"> </w:t>
      </w:r>
      <w:proofErr w:type="spellStart"/>
      <w:r w:rsidR="00AA3A78" w:rsidRPr="00AA3A78">
        <w:rPr>
          <w:rFonts w:ascii="微軟正黑體" w:eastAsia="微軟正黑體" w:hAnsi="微軟正黑體"/>
        </w:rPr>
        <w:t>LicenseServer</w:t>
      </w:r>
      <w:proofErr w:type="spellEnd"/>
      <w:r w:rsidR="00AA3A78" w:rsidRPr="00AA3A78">
        <w:rPr>
          <w:rFonts w:ascii="微軟正黑體" w:eastAsia="微軟正黑體" w:hAnsi="微軟正黑體"/>
        </w:rPr>
        <w:t>\elms\licenses</w:t>
      </w:r>
      <w:r w:rsidRPr="005A3E95">
        <w:rPr>
          <w:rFonts w:ascii="微軟正黑體" w:eastAsia="微軟正黑體" w:hAnsi="微軟正黑體" w:hint="eastAsia"/>
        </w:rPr>
        <w:t>；配置Debug Log位置</w:t>
      </w:r>
      <w:r w:rsidR="00AA3A78">
        <w:rPr>
          <w:rFonts w:ascii="微軟正黑體" w:eastAsia="微軟正黑體" w:hAnsi="微軟正黑體" w:hint="eastAsia"/>
        </w:rPr>
        <w:t>，</w:t>
      </w:r>
      <w:r w:rsidR="00AA3A78" w:rsidRPr="005A3E95">
        <w:rPr>
          <w:rFonts w:ascii="微軟正黑體" w:eastAsia="微軟正黑體" w:hAnsi="微軟正黑體" w:hint="eastAsia"/>
        </w:rPr>
        <w:t>此檔為在安裝路徑</w:t>
      </w:r>
      <w:r w:rsidR="00AA3A78" w:rsidRPr="00AA3A78">
        <w:rPr>
          <w:rFonts w:ascii="微軟正黑體" w:eastAsia="微軟正黑體" w:hAnsi="微軟正黑體"/>
        </w:rPr>
        <w:t>C:\ProgramData\FLEXlm\lmgrd\debug.log</w:t>
      </w:r>
      <w:r w:rsidRPr="005A3E95">
        <w:rPr>
          <w:rFonts w:ascii="微軟正黑體" w:eastAsia="微軟正黑體" w:hAnsi="微軟正黑體" w:hint="eastAsia"/>
        </w:rPr>
        <w:t>，設定完成後點選Sava Service，如圖</w:t>
      </w:r>
      <w:r w:rsidR="005A3E95" w:rsidRPr="005A3E95">
        <w:rPr>
          <w:rFonts w:ascii="微軟正黑體" w:eastAsia="微軟正黑體" w:hAnsi="微軟正黑體"/>
        </w:rPr>
        <w:t>27</w:t>
      </w:r>
      <w:r w:rsidRPr="005A3E95">
        <w:rPr>
          <w:rFonts w:ascii="微軟正黑體" w:eastAsia="微軟正黑體" w:hAnsi="微軟正黑體" w:hint="eastAsia"/>
        </w:rPr>
        <w:t>。</w:t>
      </w:r>
    </w:p>
    <w:p w14:paraId="0DC52FEA" w14:textId="60CBCD5E" w:rsidR="005A3E95" w:rsidRPr="00E7185B" w:rsidRDefault="005A3E95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 wp14:anchorId="0592732E" wp14:editId="652B3904">
            <wp:extent cx="5242076" cy="3240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-08-30 13 46 0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1496" w14:textId="5175845A" w:rsidR="00342278" w:rsidRPr="005A3E95" w:rsidRDefault="00342278" w:rsidP="005A3E95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5A3E95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5A3E95" w:rsidRPr="005A3E95">
        <w:rPr>
          <w:rFonts w:ascii="微軟正黑體" w:eastAsia="微軟正黑體" w:hAnsi="微軟正黑體"/>
          <w:sz w:val="24"/>
          <w:szCs w:val="24"/>
        </w:rPr>
        <w:t>27</w:t>
      </w:r>
    </w:p>
    <w:p w14:paraId="058161D8" w14:textId="7BCEDCFE" w:rsidR="00342278" w:rsidRDefault="00342278" w:rsidP="005A3E95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t>在Start/Stop/Reread頁面中，點選Start Server，如圖</w:t>
      </w:r>
      <w:r w:rsidR="005A3E95">
        <w:rPr>
          <w:rFonts w:ascii="微軟正黑體" w:eastAsia="微軟正黑體" w:hAnsi="微軟正黑體"/>
        </w:rPr>
        <w:t>28</w:t>
      </w:r>
      <w:r w:rsidRPr="005A3E95">
        <w:rPr>
          <w:rFonts w:ascii="微軟正黑體" w:eastAsia="微軟正黑體" w:hAnsi="微軟正黑體" w:hint="eastAsia"/>
        </w:rPr>
        <w:t>。</w:t>
      </w:r>
    </w:p>
    <w:p w14:paraId="036028DA" w14:textId="479EFA7B" w:rsidR="005A3E95" w:rsidRPr="005A3E95" w:rsidRDefault="005A3E95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38FC0DC9" wp14:editId="3F430F49">
            <wp:extent cx="5209860" cy="3240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-08-30 13 46 1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8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481E" w14:textId="73B0611C" w:rsidR="009F5C06" w:rsidRDefault="00342278" w:rsidP="00342278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5A3E95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5A3E95">
        <w:rPr>
          <w:rFonts w:ascii="微軟正黑體" w:eastAsia="微軟正黑體" w:hAnsi="微軟正黑體"/>
          <w:sz w:val="24"/>
          <w:szCs w:val="24"/>
        </w:rPr>
        <w:t>28</w:t>
      </w:r>
    </w:p>
    <w:p w14:paraId="029D4C69" w14:textId="2A8710F4" w:rsidR="00342278" w:rsidRPr="005A3E95" w:rsidRDefault="009F5C06" w:rsidP="009F5C06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673198FC" w14:textId="5EBE8093" w:rsidR="00342278" w:rsidRDefault="00342278" w:rsidP="005A3E95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lastRenderedPageBreak/>
        <w:t>在Service/License File頁面中，選擇C</w:t>
      </w:r>
      <w:r w:rsidRPr="005A3E95">
        <w:rPr>
          <w:rFonts w:ascii="微軟正黑體" w:eastAsia="微軟正黑體" w:hAnsi="微軟正黑體"/>
        </w:rPr>
        <w:t>onfiguration using Services</w:t>
      </w:r>
      <w:r w:rsidRPr="005A3E95">
        <w:rPr>
          <w:rFonts w:ascii="微軟正黑體" w:eastAsia="微軟正黑體" w:hAnsi="微軟正黑體" w:hint="eastAsia"/>
        </w:rPr>
        <w:t>，如圖</w:t>
      </w:r>
      <w:r w:rsidR="005A3E95">
        <w:rPr>
          <w:rFonts w:ascii="微軟正黑體" w:eastAsia="微軟正黑體" w:hAnsi="微軟正黑體"/>
        </w:rPr>
        <w:t>29</w:t>
      </w:r>
      <w:r w:rsidRPr="005A3E95">
        <w:rPr>
          <w:rFonts w:ascii="微軟正黑體" w:eastAsia="微軟正黑體" w:hAnsi="微軟正黑體" w:hint="eastAsia"/>
        </w:rPr>
        <w:t>。</w:t>
      </w:r>
    </w:p>
    <w:p w14:paraId="4D5767D6" w14:textId="74B5F4E4" w:rsidR="005A3E95" w:rsidRPr="005A3E95" w:rsidRDefault="005A3E95" w:rsidP="005A3E95">
      <w:pPr>
        <w:jc w:val="center"/>
        <w:rPr>
          <w:rFonts w:ascii="微軟正黑體" w:eastAsia="微軟正黑體" w:hAnsi="微軟正黑體"/>
        </w:rPr>
      </w:pPr>
      <w:r w:rsidRPr="00E7185B">
        <w:rPr>
          <w:rFonts w:ascii="微軟正黑體" w:eastAsia="微軟正黑體" w:hAnsi="微軟正黑體" w:hint="eastAsia"/>
          <w:noProof/>
        </w:rPr>
        <w:drawing>
          <wp:inline distT="0" distB="0" distL="0" distR="0" wp14:anchorId="0380BABB" wp14:editId="5666F6A6">
            <wp:extent cx="5249717" cy="3240000"/>
            <wp:effectExtent l="0" t="0" r="825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7-08-30 13 46 2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71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3E0F" w14:textId="48842965" w:rsidR="009F5C06" w:rsidRDefault="00342278" w:rsidP="00342278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5A3E95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5A3E95" w:rsidRPr="005A3E95">
        <w:rPr>
          <w:rFonts w:ascii="微軟正黑體" w:eastAsia="微軟正黑體" w:hAnsi="微軟正黑體"/>
          <w:sz w:val="24"/>
          <w:szCs w:val="24"/>
        </w:rPr>
        <w:t>29</w:t>
      </w:r>
    </w:p>
    <w:p w14:paraId="4D2DEA60" w14:textId="0E84FCEB" w:rsidR="00342278" w:rsidRPr="005A3E95" w:rsidRDefault="009F5C06" w:rsidP="009F5C06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4105960F" w14:textId="72D43448" w:rsidR="00342278" w:rsidRDefault="00342278" w:rsidP="005A3E95">
      <w:pPr>
        <w:pStyle w:val="a3"/>
        <w:widowControl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lastRenderedPageBreak/>
        <w:t>到Networker主機中，在Server分類中，</w:t>
      </w:r>
      <w:proofErr w:type="gramStart"/>
      <w:r w:rsidR="005A3E95">
        <w:rPr>
          <w:rFonts w:ascii="微軟正黑體" w:eastAsia="微軟正黑體" w:hAnsi="微軟正黑體" w:hint="eastAsia"/>
        </w:rPr>
        <w:t>中間處</w:t>
      </w:r>
      <w:proofErr w:type="gramEnd"/>
      <w:r w:rsidR="005A3E95">
        <w:rPr>
          <w:rFonts w:ascii="微軟正黑體" w:eastAsia="微軟正黑體" w:hAnsi="微軟正黑體" w:hint="eastAsia"/>
        </w:rPr>
        <w:t>有個S</w:t>
      </w:r>
      <w:r w:rsidR="005A3E95">
        <w:rPr>
          <w:rFonts w:ascii="微軟正黑體" w:eastAsia="微軟正黑體" w:hAnsi="微軟正黑體"/>
        </w:rPr>
        <w:t>erver Properties</w:t>
      </w:r>
      <w:r w:rsidRPr="005A3E95">
        <w:rPr>
          <w:rFonts w:ascii="微軟正黑體" w:eastAsia="微軟正黑體" w:hAnsi="微軟正黑體" w:hint="eastAsia"/>
        </w:rPr>
        <w:t>，如圖</w:t>
      </w:r>
      <w:r w:rsidR="005A3E95">
        <w:rPr>
          <w:rFonts w:ascii="微軟正黑體" w:eastAsia="微軟正黑體" w:hAnsi="微軟正黑體"/>
        </w:rPr>
        <w:t>30</w:t>
      </w:r>
      <w:r w:rsidRPr="005A3E95">
        <w:rPr>
          <w:rFonts w:ascii="微軟正黑體" w:eastAsia="微軟正黑體" w:hAnsi="微軟正黑體" w:hint="eastAsia"/>
        </w:rPr>
        <w:t>。</w:t>
      </w:r>
    </w:p>
    <w:p w14:paraId="2091356F" w14:textId="053375FE" w:rsidR="005A3E95" w:rsidRPr="005A3E95" w:rsidRDefault="009F5C06" w:rsidP="005A3E95">
      <w:pPr>
        <w:widowControl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427E08F0" wp14:editId="0A6CA646">
            <wp:extent cx="5273040" cy="3185160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EF52" w14:textId="4B072024" w:rsidR="009F5C06" w:rsidRDefault="00342278" w:rsidP="00342278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5A3E95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5A3E95">
        <w:rPr>
          <w:rFonts w:ascii="微軟正黑體" w:eastAsia="微軟正黑體" w:hAnsi="微軟正黑體"/>
          <w:sz w:val="24"/>
          <w:szCs w:val="24"/>
        </w:rPr>
        <w:t>30</w:t>
      </w:r>
    </w:p>
    <w:p w14:paraId="120BE2C9" w14:textId="7D4C2032" w:rsidR="00342278" w:rsidRPr="005A3E95" w:rsidRDefault="009F5C06" w:rsidP="009F5C06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4D5E95D9" w14:textId="0403D82B" w:rsidR="00342278" w:rsidRDefault="00342278" w:rsidP="005A3E95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5A3E95">
        <w:rPr>
          <w:rFonts w:ascii="微軟正黑體" w:eastAsia="微軟正黑體" w:hAnsi="微軟正黑體" w:hint="eastAsia"/>
        </w:rPr>
        <w:lastRenderedPageBreak/>
        <w:t>確認License資訊已有登錄，如圖</w:t>
      </w:r>
      <w:r w:rsidR="005A3E95">
        <w:rPr>
          <w:rFonts w:ascii="微軟正黑體" w:eastAsia="微軟正黑體" w:hAnsi="微軟正黑體"/>
        </w:rPr>
        <w:t>31</w:t>
      </w:r>
      <w:r w:rsidRPr="005A3E95">
        <w:rPr>
          <w:rFonts w:ascii="微軟正黑體" w:eastAsia="微軟正黑體" w:hAnsi="微軟正黑體" w:hint="eastAsia"/>
        </w:rPr>
        <w:t>。</w:t>
      </w:r>
    </w:p>
    <w:p w14:paraId="22889F7F" w14:textId="2B54D202" w:rsidR="005A3E95" w:rsidRPr="005A3E95" w:rsidRDefault="009F5C06" w:rsidP="005A3E9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0161B7EC" wp14:editId="5FD93861">
            <wp:extent cx="5280660" cy="38633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9293" w14:textId="398817DB" w:rsidR="00975895" w:rsidRPr="005A3E95" w:rsidRDefault="00342278" w:rsidP="005A3E95">
      <w:pPr>
        <w:pStyle w:val="a4"/>
        <w:jc w:val="center"/>
        <w:rPr>
          <w:rFonts w:ascii="微軟正黑體" w:eastAsia="微軟正黑體" w:hAnsi="微軟正黑體"/>
          <w:sz w:val="24"/>
          <w:szCs w:val="24"/>
        </w:rPr>
      </w:pPr>
      <w:r w:rsidRPr="005A3E95">
        <w:rPr>
          <w:rFonts w:ascii="微軟正黑體" w:eastAsia="微軟正黑體" w:hAnsi="微軟正黑體" w:hint="eastAsia"/>
          <w:sz w:val="24"/>
          <w:szCs w:val="24"/>
        </w:rPr>
        <w:t xml:space="preserve">圖 </w:t>
      </w:r>
      <w:r w:rsidR="005A3E95" w:rsidRPr="005A3E95">
        <w:rPr>
          <w:rFonts w:ascii="微軟正黑體" w:eastAsia="微軟正黑體" w:hAnsi="微軟正黑體"/>
          <w:sz w:val="24"/>
          <w:szCs w:val="24"/>
        </w:rPr>
        <w:t>31</w:t>
      </w:r>
    </w:p>
    <w:sectPr w:rsidR="00975895" w:rsidRPr="005A3E95" w:rsidSect="00C26097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BE5F7" w14:textId="77777777" w:rsidR="00CA6378" w:rsidRDefault="00CA6378" w:rsidP="00C26097">
      <w:r>
        <w:separator/>
      </w:r>
    </w:p>
  </w:endnote>
  <w:endnote w:type="continuationSeparator" w:id="0">
    <w:p w14:paraId="0102AEAE" w14:textId="77777777" w:rsidR="00CA6378" w:rsidRDefault="00CA6378" w:rsidP="00C26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5899210"/>
      <w:docPartObj>
        <w:docPartGallery w:val="Page Numbers (Bottom of Page)"/>
        <w:docPartUnique/>
      </w:docPartObj>
    </w:sdtPr>
    <w:sdtEndPr/>
    <w:sdtContent>
      <w:p w14:paraId="11FDF153" w14:textId="3728515D" w:rsidR="0086572E" w:rsidRDefault="0086572E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1F4B2BE" wp14:editId="784945D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等腰三角形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9EF99" w14:textId="77777777" w:rsidR="0086572E" w:rsidRDefault="0086572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1F4B2B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" adj="21600" fillcolor="#d2eaf1" stroked="f">
                  <v:textbox>
                    <w:txbxContent>
                      <w:p w14:paraId="7379EF99" w14:textId="77777777" w:rsidR="0086572E" w:rsidRDefault="0086572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82990" w14:textId="77777777" w:rsidR="00CA6378" w:rsidRDefault="00CA6378" w:rsidP="00C26097">
      <w:r>
        <w:separator/>
      </w:r>
    </w:p>
  </w:footnote>
  <w:footnote w:type="continuationSeparator" w:id="0">
    <w:p w14:paraId="27250398" w14:textId="77777777" w:rsidR="00CA6378" w:rsidRDefault="00CA6378" w:rsidP="00C26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764F"/>
    <w:multiLevelType w:val="hybridMultilevel"/>
    <w:tmpl w:val="1E8A01CC"/>
    <w:lvl w:ilvl="0" w:tplc="06D2F59C">
      <w:start w:val="1"/>
      <w:numFmt w:val="decimal"/>
      <w:lvlText w:val="3.%1"/>
      <w:lvlJc w:val="left"/>
      <w:pPr>
        <w:ind w:left="15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" w15:restartNumberingAfterBreak="0">
    <w:nsid w:val="176418C7"/>
    <w:multiLevelType w:val="hybridMultilevel"/>
    <w:tmpl w:val="63367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4B1BA4"/>
    <w:multiLevelType w:val="hybridMultilevel"/>
    <w:tmpl w:val="195E92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CB8778E"/>
    <w:multiLevelType w:val="hybridMultilevel"/>
    <w:tmpl w:val="AAA29EDE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A47103"/>
    <w:multiLevelType w:val="hybridMultilevel"/>
    <w:tmpl w:val="A9EAF320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3837EEE"/>
    <w:multiLevelType w:val="hybridMultilevel"/>
    <w:tmpl w:val="AC805394"/>
    <w:lvl w:ilvl="0" w:tplc="BD9803B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8009BE"/>
    <w:multiLevelType w:val="hybridMultilevel"/>
    <w:tmpl w:val="C4DE0592"/>
    <w:lvl w:ilvl="0" w:tplc="06D2F59C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DE76A1"/>
    <w:multiLevelType w:val="hybridMultilevel"/>
    <w:tmpl w:val="7FA2F564"/>
    <w:lvl w:ilvl="0" w:tplc="2648DFA2">
      <w:start w:val="1"/>
      <w:numFmt w:val="ideographLegalTraditional"/>
      <w:lvlText w:val="%1、"/>
      <w:lvlJc w:val="left"/>
      <w:pPr>
        <w:ind w:left="104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8" w15:restartNumberingAfterBreak="0">
    <w:nsid w:val="398B4FFA"/>
    <w:multiLevelType w:val="hybridMultilevel"/>
    <w:tmpl w:val="7A9AC9D8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7A0721"/>
    <w:multiLevelType w:val="hybridMultilevel"/>
    <w:tmpl w:val="C512F6F0"/>
    <w:lvl w:ilvl="0" w:tplc="52F60A1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47456371"/>
    <w:multiLevelType w:val="hybridMultilevel"/>
    <w:tmpl w:val="47783B30"/>
    <w:lvl w:ilvl="0" w:tplc="BD9803BA">
      <w:start w:val="1"/>
      <w:numFmt w:val="decimal"/>
      <w:lvlText w:val="%1."/>
      <w:lvlJc w:val="left"/>
      <w:pPr>
        <w:ind w:left="140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8F235C6"/>
    <w:multiLevelType w:val="hybridMultilevel"/>
    <w:tmpl w:val="630AE792"/>
    <w:lvl w:ilvl="0" w:tplc="BD9803B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7A2580"/>
    <w:multiLevelType w:val="hybridMultilevel"/>
    <w:tmpl w:val="3ED4B996"/>
    <w:lvl w:ilvl="0" w:tplc="06D2F59C">
      <w:start w:val="1"/>
      <w:numFmt w:val="decimal"/>
      <w:lvlText w:val="3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AF419B2"/>
    <w:multiLevelType w:val="hybridMultilevel"/>
    <w:tmpl w:val="E7F89BE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8A42BCD"/>
    <w:multiLevelType w:val="hybridMultilevel"/>
    <w:tmpl w:val="1752ECD0"/>
    <w:lvl w:ilvl="0" w:tplc="4B7079B2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A354891"/>
    <w:multiLevelType w:val="hybridMultilevel"/>
    <w:tmpl w:val="58ECDB9E"/>
    <w:lvl w:ilvl="0" w:tplc="52F60A1E">
      <w:start w:val="1"/>
      <w:numFmt w:val="decimal"/>
      <w:lvlText w:val="%1."/>
      <w:lvlJc w:val="left"/>
      <w:pPr>
        <w:ind w:left="1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C0D71D0"/>
    <w:multiLevelType w:val="hybridMultilevel"/>
    <w:tmpl w:val="316C7974"/>
    <w:lvl w:ilvl="0" w:tplc="BD9803B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DC4752"/>
    <w:multiLevelType w:val="hybridMultilevel"/>
    <w:tmpl w:val="4134CFAE"/>
    <w:lvl w:ilvl="0" w:tplc="2648DFA2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A973DDC"/>
    <w:multiLevelType w:val="hybridMultilevel"/>
    <w:tmpl w:val="745C895E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7CBE55BF"/>
    <w:multiLevelType w:val="hybridMultilevel"/>
    <w:tmpl w:val="E1CE287E"/>
    <w:lvl w:ilvl="0" w:tplc="BD9803B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0" w15:restartNumberingAfterBreak="0">
    <w:nsid w:val="7F397211"/>
    <w:multiLevelType w:val="hybridMultilevel"/>
    <w:tmpl w:val="6A5A88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8"/>
  </w:num>
  <w:num w:numId="3">
    <w:abstractNumId w:val="13"/>
  </w:num>
  <w:num w:numId="4">
    <w:abstractNumId w:val="3"/>
  </w:num>
  <w:num w:numId="5">
    <w:abstractNumId w:val="2"/>
  </w:num>
  <w:num w:numId="6">
    <w:abstractNumId w:val="12"/>
  </w:num>
  <w:num w:numId="7">
    <w:abstractNumId w:val="4"/>
  </w:num>
  <w:num w:numId="8">
    <w:abstractNumId w:val="14"/>
  </w:num>
  <w:num w:numId="9">
    <w:abstractNumId w:val="8"/>
  </w:num>
  <w:num w:numId="10">
    <w:abstractNumId w:val="6"/>
  </w:num>
  <w:num w:numId="11">
    <w:abstractNumId w:val="7"/>
  </w:num>
  <w:num w:numId="12">
    <w:abstractNumId w:val="9"/>
  </w:num>
  <w:num w:numId="13">
    <w:abstractNumId w:val="15"/>
  </w:num>
  <w:num w:numId="14">
    <w:abstractNumId w:val="20"/>
  </w:num>
  <w:num w:numId="15">
    <w:abstractNumId w:val="1"/>
  </w:num>
  <w:num w:numId="16">
    <w:abstractNumId w:val="0"/>
  </w:num>
  <w:num w:numId="17">
    <w:abstractNumId w:val="19"/>
  </w:num>
  <w:num w:numId="18">
    <w:abstractNumId w:val="10"/>
  </w:num>
  <w:num w:numId="19">
    <w:abstractNumId w:val="11"/>
  </w:num>
  <w:num w:numId="20">
    <w:abstractNumId w:val="1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F79"/>
    <w:rsid w:val="000308CC"/>
    <w:rsid w:val="000809E1"/>
    <w:rsid w:val="00083DB6"/>
    <w:rsid w:val="000D01DC"/>
    <w:rsid w:val="000D484C"/>
    <w:rsid w:val="000F1449"/>
    <w:rsid w:val="00100A44"/>
    <w:rsid w:val="00141440"/>
    <w:rsid w:val="00156AB6"/>
    <w:rsid w:val="001759AA"/>
    <w:rsid w:val="001E4B78"/>
    <w:rsid w:val="00220027"/>
    <w:rsid w:val="0024124D"/>
    <w:rsid w:val="00254EA3"/>
    <w:rsid w:val="0028326C"/>
    <w:rsid w:val="00342278"/>
    <w:rsid w:val="00364C6A"/>
    <w:rsid w:val="00387FD3"/>
    <w:rsid w:val="003A3F79"/>
    <w:rsid w:val="0043553E"/>
    <w:rsid w:val="005A2A78"/>
    <w:rsid w:val="005A3E95"/>
    <w:rsid w:val="005E0734"/>
    <w:rsid w:val="00626A49"/>
    <w:rsid w:val="0064002D"/>
    <w:rsid w:val="00657C18"/>
    <w:rsid w:val="0068184E"/>
    <w:rsid w:val="00725428"/>
    <w:rsid w:val="0073145A"/>
    <w:rsid w:val="007B4CE3"/>
    <w:rsid w:val="008474E3"/>
    <w:rsid w:val="008554A3"/>
    <w:rsid w:val="0086572E"/>
    <w:rsid w:val="008F52FA"/>
    <w:rsid w:val="00921050"/>
    <w:rsid w:val="009610B5"/>
    <w:rsid w:val="00975895"/>
    <w:rsid w:val="00986EFB"/>
    <w:rsid w:val="009E3B46"/>
    <w:rsid w:val="009F5C06"/>
    <w:rsid w:val="00A37CDE"/>
    <w:rsid w:val="00AA2710"/>
    <w:rsid w:val="00AA3A78"/>
    <w:rsid w:val="00AB650D"/>
    <w:rsid w:val="00B23B36"/>
    <w:rsid w:val="00BB2386"/>
    <w:rsid w:val="00BB2D73"/>
    <w:rsid w:val="00C10091"/>
    <w:rsid w:val="00C26097"/>
    <w:rsid w:val="00C31C0F"/>
    <w:rsid w:val="00C4792F"/>
    <w:rsid w:val="00CA6378"/>
    <w:rsid w:val="00CA66D0"/>
    <w:rsid w:val="00CD2D74"/>
    <w:rsid w:val="00DB3D42"/>
    <w:rsid w:val="00DE206B"/>
    <w:rsid w:val="00DF51F6"/>
    <w:rsid w:val="00E35447"/>
    <w:rsid w:val="00E7185B"/>
    <w:rsid w:val="00EA50B7"/>
    <w:rsid w:val="00F04266"/>
    <w:rsid w:val="00F90C3E"/>
    <w:rsid w:val="00FA4BB9"/>
    <w:rsid w:val="00FD2725"/>
    <w:rsid w:val="00FE1D91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D346A"/>
  <w15:chartTrackingRefBased/>
  <w15:docId w15:val="{23046631-5281-4B6B-B8D6-C1065637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185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895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141440"/>
    <w:rPr>
      <w:sz w:val="20"/>
      <w:szCs w:val="20"/>
    </w:rPr>
  </w:style>
  <w:style w:type="character" w:styleId="a5">
    <w:name w:val="Hyperlink"/>
    <w:basedOn w:val="a0"/>
    <w:uiPriority w:val="99"/>
    <w:unhideWhenUsed/>
    <w:rsid w:val="00CD2D7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2D74"/>
    <w:rPr>
      <w:color w:val="808080"/>
      <w:shd w:val="clear" w:color="auto" w:fill="E6E6E6"/>
    </w:rPr>
  </w:style>
  <w:style w:type="character" w:customStyle="1" w:styleId="10">
    <w:name w:val="標題 1 字元"/>
    <w:basedOn w:val="a0"/>
    <w:link w:val="1"/>
    <w:uiPriority w:val="9"/>
    <w:rsid w:val="00E7185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unhideWhenUsed/>
    <w:qFormat/>
    <w:rsid w:val="00E7185B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86EFB"/>
  </w:style>
  <w:style w:type="paragraph" w:styleId="a8">
    <w:name w:val="header"/>
    <w:basedOn w:val="a"/>
    <w:link w:val="a9"/>
    <w:uiPriority w:val="99"/>
    <w:unhideWhenUsed/>
    <w:rsid w:val="00C260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2609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260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26097"/>
    <w:rPr>
      <w:sz w:val="20"/>
      <w:szCs w:val="20"/>
    </w:rPr>
  </w:style>
  <w:style w:type="paragraph" w:customStyle="1" w:styleId="ac">
    <w:name w:val="正黑標題"/>
    <w:basedOn w:val="1"/>
    <w:next w:val="1"/>
    <w:link w:val="ad"/>
    <w:qFormat/>
    <w:rsid w:val="008F52FA"/>
    <w:pPr>
      <w:spacing w:line="240" w:lineRule="auto"/>
    </w:pPr>
    <w:rPr>
      <w:rFonts w:ascii="微軟正黑體" w:eastAsia="微軟正黑體" w:hAnsi="微軟正黑體"/>
      <w:sz w:val="32"/>
      <w:szCs w:val="48"/>
    </w:rPr>
  </w:style>
  <w:style w:type="character" w:customStyle="1" w:styleId="ad">
    <w:name w:val="正黑標題 字元"/>
    <w:basedOn w:val="10"/>
    <w:link w:val="ac"/>
    <w:rsid w:val="008F52FA"/>
    <w:rPr>
      <w:rFonts w:ascii="微軟正黑體" w:eastAsia="微軟正黑體" w:hAnsi="微軟正黑體" w:cstheme="majorBidi"/>
      <w:b/>
      <w:bCs/>
      <w:kern w:val="52"/>
      <w:sz w:val="32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pn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E7C8A0-0084-4AF6-AF87-4A0EACD60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3033C5-308A-413B-88BC-548A1B922F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8EA5BB-73C7-492A-9CE8-8C8F494629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FFF250-2799-41DD-BD9C-4C8E7B608A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nick_liang@infofab.com</dc:creator>
  <cp:keywords/>
  <dc:description/>
  <cp:lastModifiedBy>Laing Liang</cp:lastModifiedBy>
  <cp:revision>12</cp:revision>
  <dcterms:created xsi:type="dcterms:W3CDTF">2020-12-14T04:18:00Z</dcterms:created>
  <dcterms:modified xsi:type="dcterms:W3CDTF">2021-02-19T06:58:00Z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